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0B" w:rsidRPr="0010144A" w:rsidRDefault="00864D0B" w:rsidP="00864D0B">
      <w:pPr>
        <w:pStyle w:val="ConsPlusNonformat"/>
        <w:tabs>
          <w:tab w:val="left" w:pos="6804"/>
        </w:tabs>
        <w:spacing w:before="120" w:after="120"/>
        <w:ind w:left="6237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sz w:val="24"/>
          <w:szCs w:val="24"/>
        </w:rPr>
        <w:t>УТВЕРЖДАЮ</w:t>
      </w:r>
    </w:p>
    <w:p w:rsidR="00864D0B" w:rsidRPr="0010144A" w:rsidRDefault="00864D0B" w:rsidP="00864D0B">
      <w:pPr>
        <w:pStyle w:val="ConsPlusNonformat"/>
        <w:tabs>
          <w:tab w:val="left" w:pos="6237"/>
          <w:tab w:val="left" w:pos="6521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sz w:val="24"/>
          <w:szCs w:val="24"/>
        </w:rPr>
        <w:t>Руководитель Управления Федеральной антимонопольной службы по Челябинской области</w:t>
      </w:r>
    </w:p>
    <w:p w:rsidR="00864D0B" w:rsidRPr="0010144A" w:rsidRDefault="00864D0B" w:rsidP="00864D0B">
      <w:pPr>
        <w:pStyle w:val="ConsPlusNonformat"/>
        <w:tabs>
          <w:tab w:val="left" w:pos="6237"/>
          <w:tab w:val="left" w:pos="6521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864D0B" w:rsidRPr="0010144A" w:rsidRDefault="00864D0B" w:rsidP="00864D0B">
      <w:pPr>
        <w:pStyle w:val="ConsPlusNonformat"/>
        <w:tabs>
          <w:tab w:val="left" w:pos="6237"/>
          <w:tab w:val="left" w:pos="6521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sz w:val="24"/>
          <w:szCs w:val="24"/>
        </w:rPr>
        <w:t>______________А.А. Козлова</w:t>
      </w:r>
      <w:r w:rsidRPr="0010144A">
        <w:rPr>
          <w:rFonts w:ascii="Times New Roman" w:hAnsi="Times New Roman" w:cs="Times New Roman"/>
          <w:sz w:val="24"/>
          <w:szCs w:val="24"/>
        </w:rPr>
        <w:br/>
      </w:r>
      <w:r w:rsidRPr="0010144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10144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0144A">
        <w:rPr>
          <w:rFonts w:ascii="Times New Roman" w:hAnsi="Times New Roman" w:cs="Times New Roman"/>
          <w:i/>
        </w:rPr>
        <w:t>(</w:t>
      </w:r>
      <w:proofErr w:type="gramEnd"/>
      <w:r w:rsidRPr="0010144A">
        <w:rPr>
          <w:rFonts w:ascii="Times New Roman" w:hAnsi="Times New Roman" w:cs="Times New Roman"/>
          <w:i/>
        </w:rPr>
        <w:t>подпись)</w:t>
      </w:r>
    </w:p>
    <w:p w:rsidR="00864D0B" w:rsidRPr="0010144A" w:rsidRDefault="00864D0B" w:rsidP="00864D0B">
      <w:pPr>
        <w:pStyle w:val="ConsPlusNonformat"/>
        <w:tabs>
          <w:tab w:val="left" w:pos="6237"/>
          <w:tab w:val="left" w:pos="6521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sz w:val="24"/>
          <w:szCs w:val="24"/>
        </w:rPr>
        <w:t>«____»____________20</w:t>
      </w:r>
      <w:r w:rsidR="0010144A">
        <w:rPr>
          <w:rFonts w:ascii="Times New Roman" w:hAnsi="Times New Roman" w:cs="Times New Roman"/>
          <w:sz w:val="24"/>
          <w:szCs w:val="24"/>
        </w:rPr>
        <w:t>___</w:t>
      </w:r>
      <w:r w:rsidRPr="0010144A">
        <w:rPr>
          <w:rFonts w:ascii="Times New Roman" w:hAnsi="Times New Roman" w:cs="Times New Roman"/>
          <w:sz w:val="24"/>
          <w:szCs w:val="24"/>
        </w:rPr>
        <w:t> г.</w:t>
      </w:r>
    </w:p>
    <w:p w:rsidR="00864D0B" w:rsidRPr="0010144A" w:rsidRDefault="00864D0B" w:rsidP="00864D0B">
      <w:pPr>
        <w:shd w:val="clear" w:color="auto" w:fill="FFFFFF"/>
        <w:spacing w:before="120" w:after="120"/>
        <w:ind w:left="1497" w:hanging="1140"/>
        <w:rPr>
          <w:rFonts w:eastAsia="Times New Roman"/>
          <w:b/>
          <w:bCs/>
          <w:color w:val="212121"/>
          <w:spacing w:val="-2"/>
          <w:sz w:val="24"/>
          <w:szCs w:val="24"/>
        </w:rPr>
      </w:pPr>
    </w:p>
    <w:p w:rsidR="00864D0B" w:rsidRPr="0010144A" w:rsidRDefault="00864D0B" w:rsidP="00864D0B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2"/>
          <w:sz w:val="24"/>
          <w:szCs w:val="24"/>
        </w:rPr>
      </w:pPr>
      <w:r w:rsidRPr="0010144A">
        <w:rPr>
          <w:rFonts w:eastAsia="Times New Roman"/>
          <w:b/>
          <w:bCs/>
          <w:color w:val="212121"/>
          <w:spacing w:val="-2"/>
          <w:sz w:val="24"/>
          <w:szCs w:val="24"/>
        </w:rPr>
        <w:t xml:space="preserve">ДОЛЖНОСТНОЙ РЕГЛАМЕНТ </w:t>
      </w:r>
    </w:p>
    <w:p w:rsidR="00864D0B" w:rsidRPr="0010144A" w:rsidRDefault="00864D0B" w:rsidP="00864D0B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2"/>
          <w:sz w:val="24"/>
          <w:szCs w:val="24"/>
        </w:rPr>
      </w:pPr>
      <w:r w:rsidRPr="0010144A">
        <w:rPr>
          <w:rFonts w:eastAsia="Times New Roman"/>
          <w:b/>
          <w:bCs/>
          <w:color w:val="212121"/>
          <w:spacing w:val="-2"/>
          <w:sz w:val="24"/>
          <w:szCs w:val="24"/>
        </w:rPr>
        <w:t>ВЕДУЩЕГО СПЕЦИАЛИСТА-ЭКСПЕРТА</w:t>
      </w:r>
    </w:p>
    <w:p w:rsidR="00864D0B" w:rsidRPr="0010144A" w:rsidRDefault="00864D0B" w:rsidP="00864D0B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2"/>
          <w:sz w:val="24"/>
          <w:szCs w:val="24"/>
        </w:rPr>
      </w:pPr>
      <w:r w:rsidRPr="0010144A">
        <w:rPr>
          <w:rFonts w:eastAsia="Times New Roman"/>
          <w:b/>
          <w:bCs/>
          <w:color w:val="212121"/>
          <w:spacing w:val="-2"/>
          <w:sz w:val="24"/>
          <w:szCs w:val="24"/>
        </w:rPr>
        <w:t xml:space="preserve"> ОТДЕЛА АНАЛИЗА ТОВАРНЫХ И ФИНАНСОВЫХ РЫНКОВ</w:t>
      </w:r>
    </w:p>
    <w:p w:rsidR="00864D0B" w:rsidRPr="0010144A" w:rsidRDefault="00864D0B" w:rsidP="00864D0B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1"/>
          <w:sz w:val="24"/>
          <w:szCs w:val="24"/>
        </w:rPr>
      </w:pPr>
      <w:r w:rsidRPr="0010144A">
        <w:rPr>
          <w:rFonts w:eastAsia="Times New Roman"/>
          <w:b/>
          <w:bCs/>
          <w:color w:val="212121"/>
          <w:spacing w:val="-2"/>
          <w:sz w:val="24"/>
          <w:szCs w:val="24"/>
        </w:rPr>
        <w:t>УПРАВЛЕНИЯ ФЕДЕРАЛЬНОЙ АНТИМОНОПОЛЬНОЙ СЛУЖБЫ ПО ЧЕЛЯБИНСКОЙ ОБЛАСТИ</w:t>
      </w:r>
    </w:p>
    <w:p w:rsidR="00FC5D51" w:rsidRPr="0010144A" w:rsidRDefault="00FC5D51" w:rsidP="00FC5D51">
      <w:pPr>
        <w:shd w:val="clear" w:color="auto" w:fill="FFFFFF"/>
        <w:spacing w:before="120" w:after="120"/>
        <w:ind w:left="2189" w:right="2" w:firstLine="691"/>
        <w:rPr>
          <w:rFonts w:eastAsia="Times New Roman"/>
          <w:b/>
          <w:bCs/>
          <w:color w:val="212121"/>
          <w:spacing w:val="-1"/>
          <w:sz w:val="24"/>
          <w:szCs w:val="24"/>
        </w:rPr>
      </w:pPr>
    </w:p>
    <w:p w:rsidR="009A2D32" w:rsidRPr="0010144A" w:rsidRDefault="00CD1B60" w:rsidP="009A2D32">
      <w:pPr>
        <w:pStyle w:val="a3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rFonts w:eastAsia="Times New Roman"/>
          <w:b/>
          <w:bCs/>
          <w:color w:val="212121"/>
          <w:spacing w:val="-1"/>
          <w:sz w:val="24"/>
          <w:szCs w:val="24"/>
        </w:rPr>
      </w:pPr>
      <w:r w:rsidRPr="0010144A">
        <w:rPr>
          <w:rFonts w:eastAsia="Times New Roman"/>
          <w:b/>
          <w:bCs/>
          <w:color w:val="212121"/>
          <w:spacing w:val="-1"/>
          <w:sz w:val="24"/>
          <w:szCs w:val="24"/>
        </w:rPr>
        <w:t>Общие положения</w:t>
      </w:r>
    </w:p>
    <w:p w:rsidR="009A2D32" w:rsidRPr="0010144A" w:rsidRDefault="009A2D32" w:rsidP="009A2D32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color w:val="212121"/>
          <w:spacing w:val="-1"/>
          <w:sz w:val="24"/>
          <w:szCs w:val="24"/>
        </w:rPr>
      </w:pPr>
    </w:p>
    <w:p w:rsidR="0089682D" w:rsidRPr="0010144A" w:rsidRDefault="00CD1B60" w:rsidP="00DC1E23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FF0000"/>
          <w:spacing w:val="-1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Должность федеральной государственной гражданской службы</w:t>
      </w:r>
      <w:r w:rsidR="00E82498" w:rsidRPr="0010144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9F5D19" w:rsidRPr="0010144A">
        <w:rPr>
          <w:rFonts w:eastAsia="Times New Roman"/>
          <w:color w:val="000000"/>
          <w:spacing w:val="-1"/>
          <w:sz w:val="24"/>
          <w:szCs w:val="24"/>
        </w:rPr>
        <w:t>ведущего</w:t>
      </w:r>
      <w:r w:rsidR="0084455D" w:rsidRPr="0010144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87C81" w:rsidRPr="0010144A">
        <w:rPr>
          <w:rFonts w:eastAsia="Times New Roman"/>
          <w:color w:val="000000"/>
          <w:spacing w:val="-1"/>
          <w:sz w:val="24"/>
          <w:szCs w:val="24"/>
        </w:rPr>
        <w:t>специалиста-эксперта</w:t>
      </w:r>
      <w:r w:rsidR="00864D0B" w:rsidRPr="0010144A">
        <w:rPr>
          <w:rFonts w:eastAsia="Times New Roman"/>
          <w:color w:val="000000"/>
          <w:spacing w:val="-1"/>
          <w:sz w:val="24"/>
          <w:szCs w:val="24"/>
        </w:rPr>
        <w:t xml:space="preserve"> отдела анализа товарных и финансовых рынков Управления Федеральной антимонопольной службы по Челябинской области</w:t>
      </w:r>
      <w:r w:rsidR="00BF27F7" w:rsidRPr="0010144A">
        <w:rPr>
          <w:rFonts w:eastAsia="Times New Roman"/>
          <w:color w:val="000000"/>
          <w:sz w:val="24"/>
          <w:szCs w:val="24"/>
        </w:rPr>
        <w:t xml:space="preserve"> (далее – </w:t>
      </w:r>
      <w:r w:rsidR="009F5D19" w:rsidRPr="0010144A">
        <w:rPr>
          <w:rFonts w:eastAsia="Times New Roman"/>
          <w:color w:val="000000"/>
          <w:spacing w:val="-1"/>
          <w:sz w:val="24"/>
          <w:szCs w:val="24"/>
        </w:rPr>
        <w:t>ведущий</w:t>
      </w:r>
      <w:r w:rsidR="0084455D" w:rsidRPr="0010144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87C81" w:rsidRPr="0010144A">
        <w:rPr>
          <w:rFonts w:eastAsia="Times New Roman"/>
          <w:color w:val="000000"/>
          <w:spacing w:val="-1"/>
          <w:sz w:val="24"/>
          <w:szCs w:val="24"/>
        </w:rPr>
        <w:t>специалист-эксперт</w:t>
      </w:r>
      <w:r w:rsidR="00BF27F7" w:rsidRPr="0010144A">
        <w:rPr>
          <w:rFonts w:eastAsia="Times New Roman"/>
          <w:color w:val="000000"/>
          <w:spacing w:val="1"/>
          <w:sz w:val="24"/>
          <w:szCs w:val="24"/>
        </w:rPr>
        <w:t>)</w:t>
      </w:r>
      <w:r w:rsidR="00BF27F7" w:rsidRPr="0010144A">
        <w:rPr>
          <w:rFonts w:eastAsia="Times New Roman"/>
          <w:color w:val="FF0000"/>
          <w:spacing w:val="-1"/>
          <w:sz w:val="24"/>
          <w:szCs w:val="24"/>
        </w:rPr>
        <w:t xml:space="preserve"> </w:t>
      </w: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относится к </w:t>
      </w:r>
      <w:r w:rsidR="00387C81" w:rsidRPr="0010144A">
        <w:rPr>
          <w:rFonts w:eastAsia="Times New Roman"/>
          <w:color w:val="000000"/>
          <w:spacing w:val="1"/>
          <w:sz w:val="24"/>
          <w:szCs w:val="24"/>
        </w:rPr>
        <w:t>старшей</w:t>
      </w: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 группе должностей федеральной государственной</w:t>
      </w:r>
      <w:r w:rsidR="00E82498" w:rsidRPr="0010144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гражданской службы категории «</w:t>
      </w:r>
      <w:r w:rsidR="0084455D" w:rsidRPr="0010144A">
        <w:rPr>
          <w:rFonts w:eastAsia="Times New Roman"/>
          <w:color w:val="000000"/>
          <w:spacing w:val="-1"/>
          <w:sz w:val="24"/>
          <w:szCs w:val="24"/>
        </w:rPr>
        <w:t>специалисты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».</w:t>
      </w:r>
    </w:p>
    <w:p w:rsidR="0089682D" w:rsidRPr="0010144A" w:rsidRDefault="00CD1B60" w:rsidP="009201F5">
      <w:pPr>
        <w:shd w:val="clear" w:color="auto" w:fill="FFFFFF"/>
        <w:ind w:left="730"/>
        <w:rPr>
          <w:rFonts w:eastAsia="Times New Roman"/>
          <w:color w:val="000000"/>
          <w:spacing w:val="-1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Регистрационный номер (код) должности - </w:t>
      </w:r>
      <w:r w:rsidRPr="0010144A">
        <w:rPr>
          <w:rFonts w:eastAsia="Times New Roman"/>
          <w:color w:val="212121"/>
          <w:spacing w:val="-1"/>
          <w:sz w:val="24"/>
          <w:szCs w:val="24"/>
        </w:rPr>
        <w:t>1</w:t>
      </w:r>
      <w:r w:rsidR="0084455D" w:rsidRPr="0010144A">
        <w:rPr>
          <w:rFonts w:eastAsia="Times New Roman"/>
          <w:color w:val="000000"/>
          <w:spacing w:val="-1"/>
          <w:sz w:val="24"/>
          <w:szCs w:val="24"/>
        </w:rPr>
        <w:t>1-3-</w:t>
      </w:r>
      <w:r w:rsidR="00387C81" w:rsidRPr="0010144A">
        <w:rPr>
          <w:rFonts w:eastAsia="Times New Roman"/>
          <w:color w:val="000000"/>
          <w:spacing w:val="-1"/>
          <w:sz w:val="24"/>
          <w:szCs w:val="24"/>
        </w:rPr>
        <w:t>4</w:t>
      </w:r>
      <w:r w:rsidR="0084455D" w:rsidRPr="0010144A">
        <w:rPr>
          <w:rFonts w:eastAsia="Times New Roman"/>
          <w:color w:val="000000"/>
          <w:spacing w:val="-1"/>
          <w:sz w:val="24"/>
          <w:szCs w:val="24"/>
        </w:rPr>
        <w:t>-0</w:t>
      </w:r>
      <w:r w:rsidR="00387C81" w:rsidRPr="0010144A">
        <w:rPr>
          <w:rFonts w:eastAsia="Times New Roman"/>
          <w:color w:val="000000"/>
          <w:spacing w:val="-1"/>
          <w:sz w:val="24"/>
          <w:szCs w:val="24"/>
        </w:rPr>
        <w:t>6</w:t>
      </w:r>
      <w:r w:rsidR="002B52CA" w:rsidRPr="0010144A">
        <w:rPr>
          <w:rFonts w:eastAsia="Times New Roman"/>
          <w:color w:val="000000"/>
          <w:spacing w:val="-1"/>
          <w:sz w:val="24"/>
          <w:szCs w:val="24"/>
        </w:rPr>
        <w:t>1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864D0B" w:rsidRPr="0010144A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  <w:u w:val="single"/>
        </w:rPr>
        <w:t>Область профессиональной служебной деятельности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 w:rsidRPr="0010144A">
        <w:rPr>
          <w:rFonts w:eastAsia="Times New Roman"/>
          <w:spacing w:val="-1"/>
          <w:sz w:val="24"/>
          <w:szCs w:val="24"/>
        </w:rPr>
        <w:t xml:space="preserve">контроль исполнения </w:t>
      </w:r>
      <w:r w:rsidRPr="0010144A">
        <w:rPr>
          <w:sz w:val="24"/>
          <w:szCs w:val="24"/>
        </w:rPr>
        <w:t>антимонопольного законодательства, законодательства в сфере деятельности су</w:t>
      </w:r>
      <w:r w:rsidR="00864D0B" w:rsidRPr="0010144A">
        <w:rPr>
          <w:sz w:val="24"/>
          <w:szCs w:val="24"/>
        </w:rPr>
        <w:t>бъектов естественных монополий.</w:t>
      </w:r>
    </w:p>
    <w:p w:rsidR="00DC1E23" w:rsidRPr="0010144A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  <w:u w:val="single"/>
        </w:rPr>
        <w:t>Вид профессиональной служебной деятельности: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 деятельность в области контроля и надзора за соблюдением законодательства.</w:t>
      </w:r>
    </w:p>
    <w:p w:rsidR="00E977FE" w:rsidRPr="0010144A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Назначение на должность и освобождение от должности </w:t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ведущего специалиста-эксперта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 осуществляется руководителем</w:t>
      </w:r>
      <w:r w:rsidR="00E82498" w:rsidRPr="0010144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864D0B" w:rsidRPr="0010144A">
        <w:rPr>
          <w:rFonts w:eastAsia="Times New Roman"/>
          <w:color w:val="000000"/>
          <w:spacing w:val="-1"/>
          <w:sz w:val="24"/>
          <w:szCs w:val="24"/>
        </w:rPr>
        <w:t>Управления Федеральной антимонопольной службы по Челябинской области</w:t>
      </w:r>
      <w:r w:rsidR="009A2D32" w:rsidRPr="0010144A">
        <w:rPr>
          <w:rFonts w:eastAsia="Times New Roman"/>
          <w:color w:val="FF0000"/>
          <w:spacing w:val="-1"/>
          <w:sz w:val="24"/>
          <w:szCs w:val="24"/>
        </w:rPr>
        <w:t xml:space="preserve"> </w:t>
      </w:r>
      <w:r w:rsidR="00E977FE" w:rsidRPr="0010144A">
        <w:rPr>
          <w:rFonts w:eastAsia="Times New Roman"/>
          <w:color w:val="000000"/>
          <w:spacing w:val="-1"/>
          <w:sz w:val="24"/>
          <w:szCs w:val="24"/>
        </w:rPr>
        <w:t>(далее – территориальный орган).</w:t>
      </w:r>
    </w:p>
    <w:p w:rsidR="00864D0B" w:rsidRPr="0010144A" w:rsidRDefault="00CB074A" w:rsidP="00864D0B">
      <w:pPr>
        <w:shd w:val="clear" w:color="auto" w:fill="FFFFFF"/>
        <w:ind w:left="29" w:right="34"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="00CD1B60" w:rsidRPr="0010144A">
        <w:rPr>
          <w:rFonts w:eastAsia="Times New Roman"/>
          <w:color w:val="000000"/>
          <w:spacing w:val="-1"/>
          <w:sz w:val="24"/>
          <w:szCs w:val="24"/>
        </w:rPr>
        <w:t xml:space="preserve"> непосредственно подчиняется </w:t>
      </w:r>
      <w:r w:rsidR="00864D0B" w:rsidRPr="0010144A">
        <w:rPr>
          <w:rFonts w:eastAsia="Times New Roman"/>
          <w:color w:val="000000"/>
          <w:spacing w:val="-1"/>
          <w:sz w:val="24"/>
          <w:szCs w:val="24"/>
        </w:rPr>
        <w:t>начальнику отдела анализа товарных и финансовых рынков</w:t>
      </w:r>
      <w:r w:rsidR="0010144A" w:rsidRPr="0010144A">
        <w:rPr>
          <w:rFonts w:eastAsia="Times New Roman"/>
          <w:color w:val="000000"/>
          <w:spacing w:val="-1"/>
          <w:sz w:val="24"/>
          <w:szCs w:val="24"/>
        </w:rPr>
        <w:t xml:space="preserve"> (далее – начальник отдела)</w:t>
      </w:r>
      <w:r w:rsidR="00864D0B" w:rsidRPr="0010144A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C12724" w:rsidRPr="0010144A" w:rsidRDefault="00864D0B" w:rsidP="00864D0B">
      <w:pPr>
        <w:shd w:val="clear" w:color="auto" w:fill="FFFFFF"/>
        <w:ind w:left="29" w:right="34" w:firstLine="720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3. </w:t>
      </w:r>
      <w:r w:rsidR="00CD1B60" w:rsidRPr="0010144A">
        <w:rPr>
          <w:rFonts w:eastAsia="Times New Roman"/>
          <w:color w:val="000000"/>
          <w:spacing w:val="1"/>
          <w:sz w:val="24"/>
          <w:szCs w:val="24"/>
        </w:rPr>
        <w:t xml:space="preserve">В случае временного отсутствия </w:t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ведущего специалиста-эксперта</w:t>
      </w:r>
      <w:r w:rsidR="00CD1B60" w:rsidRPr="0010144A">
        <w:rPr>
          <w:rFonts w:eastAsia="Times New Roman"/>
          <w:color w:val="000000"/>
          <w:spacing w:val="-2"/>
          <w:sz w:val="24"/>
          <w:szCs w:val="24"/>
        </w:rPr>
        <w:t xml:space="preserve"> его полномочия и должностные обязанности исполняет</w:t>
      </w:r>
      <w:r w:rsidR="00E82498" w:rsidRPr="0010144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2E422B" w:rsidRPr="0010144A">
        <w:rPr>
          <w:rFonts w:eastAsia="Times New Roman"/>
          <w:color w:val="000000"/>
          <w:spacing w:val="6"/>
          <w:sz w:val="24"/>
          <w:szCs w:val="24"/>
        </w:rPr>
        <w:t xml:space="preserve">другой </w:t>
      </w:r>
      <w:r w:rsidR="0010144A" w:rsidRPr="0010144A">
        <w:rPr>
          <w:rFonts w:eastAsia="Times New Roman"/>
          <w:color w:val="000000"/>
          <w:spacing w:val="6"/>
          <w:sz w:val="24"/>
          <w:szCs w:val="24"/>
        </w:rPr>
        <w:t>служащий</w:t>
      </w:r>
      <w:r w:rsidR="002E422B" w:rsidRPr="0010144A">
        <w:rPr>
          <w:rFonts w:eastAsia="Times New Roman"/>
          <w:color w:val="000000"/>
          <w:spacing w:val="6"/>
          <w:sz w:val="24"/>
          <w:szCs w:val="24"/>
        </w:rPr>
        <w:t xml:space="preserve"> отдела анализа товарных и финансовых рынков</w:t>
      </w:r>
      <w:r w:rsidR="00E82498" w:rsidRPr="0010144A">
        <w:rPr>
          <w:rFonts w:eastAsia="Times New Roman"/>
          <w:color w:val="212121"/>
          <w:spacing w:val="-1"/>
          <w:sz w:val="24"/>
          <w:szCs w:val="24"/>
        </w:rPr>
        <w:t xml:space="preserve"> </w:t>
      </w:r>
      <w:r w:rsidR="00CD1B60" w:rsidRPr="0010144A">
        <w:rPr>
          <w:rFonts w:eastAsia="Times New Roman"/>
          <w:color w:val="000000"/>
          <w:sz w:val="24"/>
          <w:szCs w:val="24"/>
        </w:rPr>
        <w:t>в</w:t>
      </w:r>
      <w:r w:rsidR="00E82498" w:rsidRPr="0010144A">
        <w:rPr>
          <w:rFonts w:eastAsia="Times New Roman"/>
          <w:color w:val="000000"/>
          <w:sz w:val="24"/>
          <w:szCs w:val="24"/>
        </w:rPr>
        <w:t xml:space="preserve"> </w:t>
      </w:r>
      <w:r w:rsidR="00CD1B60" w:rsidRPr="0010144A">
        <w:rPr>
          <w:rFonts w:eastAsia="Times New Roman"/>
          <w:color w:val="000000"/>
          <w:spacing w:val="3"/>
          <w:sz w:val="24"/>
          <w:szCs w:val="24"/>
        </w:rPr>
        <w:t xml:space="preserve">соответствии </w:t>
      </w:r>
      <w:r w:rsidR="00CD1B60" w:rsidRPr="0010144A">
        <w:rPr>
          <w:rFonts w:eastAsia="Times New Roman"/>
          <w:color w:val="212121"/>
          <w:spacing w:val="3"/>
          <w:sz w:val="24"/>
          <w:szCs w:val="24"/>
        </w:rPr>
        <w:t xml:space="preserve">с </w:t>
      </w:r>
      <w:r w:rsidR="0010144A" w:rsidRPr="0010144A">
        <w:rPr>
          <w:rFonts w:eastAsia="Times New Roman"/>
          <w:color w:val="212121"/>
          <w:spacing w:val="3"/>
          <w:sz w:val="24"/>
          <w:szCs w:val="24"/>
        </w:rPr>
        <w:t>решением начальника отдела</w:t>
      </w:r>
      <w:r w:rsidR="00CD1B60" w:rsidRPr="0010144A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89682D" w:rsidRPr="0010144A" w:rsidRDefault="00CB074A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="00CD1B60" w:rsidRPr="0010144A">
        <w:rPr>
          <w:rFonts w:eastAsia="Times New Roman"/>
          <w:color w:val="000000"/>
          <w:spacing w:val="2"/>
          <w:sz w:val="24"/>
          <w:szCs w:val="24"/>
        </w:rPr>
        <w:t xml:space="preserve"> исполняет полномочия и должностные</w:t>
      </w:r>
      <w:r w:rsidR="00E82498" w:rsidRPr="0010144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CD1B60" w:rsidRPr="0010144A">
        <w:rPr>
          <w:rFonts w:eastAsia="Times New Roman"/>
          <w:color w:val="000000"/>
          <w:spacing w:val="5"/>
          <w:sz w:val="24"/>
          <w:szCs w:val="24"/>
        </w:rPr>
        <w:t xml:space="preserve">обязанности </w:t>
      </w:r>
      <w:r w:rsidR="002E422B" w:rsidRPr="0010144A">
        <w:rPr>
          <w:rFonts w:eastAsia="Times New Roman"/>
          <w:color w:val="000000"/>
          <w:spacing w:val="5"/>
          <w:sz w:val="24"/>
          <w:szCs w:val="24"/>
        </w:rPr>
        <w:t xml:space="preserve">другого </w:t>
      </w:r>
      <w:r w:rsidR="0010144A" w:rsidRPr="0010144A">
        <w:rPr>
          <w:rFonts w:eastAsia="Times New Roman"/>
          <w:color w:val="000000"/>
          <w:spacing w:val="5"/>
          <w:sz w:val="24"/>
          <w:szCs w:val="24"/>
        </w:rPr>
        <w:t xml:space="preserve">служащего </w:t>
      </w:r>
      <w:r w:rsidR="002E422B" w:rsidRPr="0010144A">
        <w:rPr>
          <w:rFonts w:eastAsia="Times New Roman"/>
          <w:color w:val="000000"/>
          <w:spacing w:val="5"/>
          <w:sz w:val="24"/>
          <w:szCs w:val="24"/>
        </w:rPr>
        <w:t xml:space="preserve">отдела анализа товарных и финансовых рынков, </w:t>
      </w:r>
      <w:r w:rsidR="00CD1B60" w:rsidRPr="0010144A">
        <w:rPr>
          <w:rFonts w:eastAsia="Times New Roman"/>
          <w:color w:val="000000"/>
          <w:spacing w:val="5"/>
          <w:sz w:val="24"/>
          <w:szCs w:val="24"/>
        </w:rPr>
        <w:t xml:space="preserve">в случае </w:t>
      </w:r>
      <w:r w:rsidR="0010144A" w:rsidRPr="0010144A">
        <w:rPr>
          <w:rFonts w:eastAsia="Times New Roman"/>
          <w:color w:val="000000"/>
          <w:spacing w:val="5"/>
          <w:sz w:val="24"/>
          <w:szCs w:val="24"/>
        </w:rPr>
        <w:t>его</w:t>
      </w:r>
      <w:r w:rsidR="00CD1B60" w:rsidRPr="0010144A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CD1B60" w:rsidRPr="0010144A">
        <w:rPr>
          <w:rFonts w:eastAsia="Times New Roman"/>
          <w:color w:val="212121"/>
          <w:spacing w:val="5"/>
          <w:sz w:val="24"/>
          <w:szCs w:val="24"/>
        </w:rPr>
        <w:t>временного</w:t>
      </w:r>
      <w:r w:rsidR="00E82498" w:rsidRPr="0010144A">
        <w:rPr>
          <w:rFonts w:eastAsia="Times New Roman"/>
          <w:color w:val="212121"/>
          <w:spacing w:val="5"/>
          <w:sz w:val="24"/>
          <w:szCs w:val="24"/>
        </w:rPr>
        <w:t xml:space="preserve"> </w:t>
      </w:r>
      <w:r w:rsidR="00AF0AF9" w:rsidRPr="0010144A">
        <w:rPr>
          <w:rFonts w:eastAsia="Times New Roman"/>
          <w:color w:val="000000"/>
          <w:spacing w:val="-1"/>
          <w:sz w:val="24"/>
          <w:szCs w:val="24"/>
        </w:rPr>
        <w:t>отсутствия</w:t>
      </w:r>
      <w:r w:rsidR="0010144A">
        <w:rPr>
          <w:rFonts w:eastAsia="Times New Roman"/>
          <w:color w:val="000000"/>
          <w:spacing w:val="-1"/>
          <w:sz w:val="24"/>
          <w:szCs w:val="24"/>
        </w:rPr>
        <w:t>,</w:t>
      </w:r>
      <w:r w:rsidR="0010144A" w:rsidRPr="0010144A">
        <w:rPr>
          <w:rFonts w:eastAsia="Times New Roman"/>
          <w:color w:val="000000"/>
          <w:spacing w:val="-1"/>
          <w:sz w:val="24"/>
          <w:szCs w:val="24"/>
        </w:rPr>
        <w:t xml:space="preserve"> в соответствии с решением начальника отдела</w:t>
      </w:r>
      <w:r w:rsidR="00CD1B60" w:rsidRPr="0010144A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077D7E" w:rsidRPr="0010144A" w:rsidRDefault="00096EF8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144A">
        <w:rPr>
          <w:b/>
          <w:bCs/>
          <w:color w:val="212121"/>
          <w:spacing w:val="-1"/>
          <w:sz w:val="24"/>
          <w:szCs w:val="24"/>
        </w:rPr>
        <w:t xml:space="preserve"> </w:t>
      </w:r>
      <w:r w:rsidR="00077D7E" w:rsidRPr="0010144A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89682D" w:rsidRPr="0010144A" w:rsidRDefault="00CD1B60" w:rsidP="009201F5">
      <w:pPr>
        <w:shd w:val="clear" w:color="auto" w:fill="FFFFFF"/>
        <w:ind w:right="51" w:firstLine="709"/>
        <w:jc w:val="both"/>
        <w:rPr>
          <w:sz w:val="24"/>
          <w:szCs w:val="24"/>
        </w:rPr>
      </w:pPr>
      <w:r w:rsidRPr="0010144A">
        <w:rPr>
          <w:color w:val="000000"/>
          <w:spacing w:val="2"/>
          <w:sz w:val="24"/>
          <w:szCs w:val="24"/>
        </w:rPr>
        <w:t xml:space="preserve">4. 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Для замещения должности </w:t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ведущего специалиста-эксперта</w:t>
      </w:r>
      <w:r w:rsidRPr="0010144A">
        <w:rPr>
          <w:rFonts w:eastAsia="Times New Roman"/>
          <w:color w:val="000000"/>
          <w:sz w:val="24"/>
          <w:szCs w:val="24"/>
        </w:rPr>
        <w:t xml:space="preserve"> устанавливаются следующие требования:</w:t>
      </w:r>
    </w:p>
    <w:p w:rsidR="0089682D" w:rsidRPr="0010144A" w:rsidRDefault="00CD1B60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наличие высшего образования;</w:t>
      </w:r>
    </w:p>
    <w:p w:rsidR="00F63C7F" w:rsidRPr="0010144A" w:rsidRDefault="00537BDA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4"/>
          <w:szCs w:val="24"/>
        </w:rPr>
      </w:pPr>
      <w:r w:rsidRPr="0010144A">
        <w:rPr>
          <w:color w:val="000000"/>
          <w:sz w:val="24"/>
          <w:szCs w:val="24"/>
        </w:rPr>
        <w:t>требования к стажу не предъявляются;</w:t>
      </w:r>
    </w:p>
    <w:p w:rsidR="00F63C7F" w:rsidRPr="0010144A" w:rsidRDefault="00077D7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4"/>
          <w:szCs w:val="24"/>
        </w:rPr>
      </w:pPr>
      <w:r w:rsidRPr="0010144A">
        <w:rPr>
          <w:sz w:val="24"/>
          <w:szCs w:val="24"/>
          <w:u w:val="single"/>
        </w:rPr>
        <w:t>наличие базовых знаний</w:t>
      </w:r>
      <w:r w:rsidRPr="0010144A">
        <w:rPr>
          <w:sz w:val="24"/>
          <w:szCs w:val="24"/>
        </w:rPr>
        <w:t>:</w:t>
      </w:r>
    </w:p>
    <w:p w:rsidR="00F63C7F" w:rsidRPr="0010144A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4"/>
          <w:szCs w:val="24"/>
        </w:rPr>
      </w:pPr>
      <w:r w:rsidRPr="0010144A">
        <w:rPr>
          <w:sz w:val="24"/>
          <w:szCs w:val="24"/>
        </w:rPr>
        <w:t>государственного языка Российской Федерации (русского языка);</w:t>
      </w:r>
    </w:p>
    <w:p w:rsidR="00F63C7F" w:rsidRPr="0010144A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 w:rsidRPr="0010144A">
        <w:rPr>
          <w:sz w:val="24"/>
          <w:szCs w:val="24"/>
        </w:rPr>
        <w:t xml:space="preserve"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</w:t>
      </w:r>
      <w:r w:rsidRPr="0010144A">
        <w:rPr>
          <w:sz w:val="24"/>
          <w:szCs w:val="24"/>
        </w:rPr>
        <w:lastRenderedPageBreak/>
        <w:t>№ 79-ФЗ «О государственной гражданской службе Российской Федерации», Федерального закона от 25.12.2008 № 273-ФЗ</w:t>
      </w:r>
      <w:r w:rsidR="00DE37BF" w:rsidRPr="0010144A">
        <w:rPr>
          <w:sz w:val="24"/>
          <w:szCs w:val="24"/>
        </w:rPr>
        <w:t xml:space="preserve"> </w:t>
      </w:r>
      <w:r w:rsidRPr="0010144A">
        <w:rPr>
          <w:sz w:val="24"/>
          <w:szCs w:val="24"/>
        </w:rPr>
        <w:t>«О противодействии коррупции», Федерального закона от 27.07.2006 № 152-ФЗ «О персональных данных»;</w:t>
      </w:r>
    </w:p>
    <w:p w:rsidR="00F63C7F" w:rsidRPr="0010144A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 w:rsidRPr="0010144A">
        <w:rPr>
          <w:color w:val="000000"/>
          <w:sz w:val="24"/>
          <w:szCs w:val="24"/>
        </w:rPr>
        <w:t>знаний и умений в области информационно-коммуникационных технологий;</w:t>
      </w:r>
    </w:p>
    <w:p w:rsidR="00F63C7F" w:rsidRPr="0010144A" w:rsidRDefault="00077D7E" w:rsidP="00F63C7F">
      <w:pPr>
        <w:pStyle w:val="a3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4"/>
          <w:szCs w:val="24"/>
        </w:rPr>
      </w:pPr>
      <w:r w:rsidRPr="0010144A">
        <w:rPr>
          <w:sz w:val="24"/>
          <w:szCs w:val="24"/>
          <w:u w:val="single"/>
        </w:rPr>
        <w:t>наличие профессиональных знаний:</w:t>
      </w:r>
    </w:p>
    <w:p w:rsidR="00077D7E" w:rsidRPr="0010144A" w:rsidRDefault="00F63C7F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</w:rPr>
      </w:pPr>
      <w:r w:rsidRPr="0010144A">
        <w:rPr>
          <w:u w:val="single"/>
        </w:rPr>
        <w:t>в</w:t>
      </w:r>
      <w:r w:rsidR="00077D7E" w:rsidRPr="0010144A">
        <w:rPr>
          <w:u w:val="single"/>
        </w:rPr>
        <w:t xml:space="preserve"> сфере законодательства Российской Федерации</w:t>
      </w:r>
      <w:r w:rsidR="00C12724" w:rsidRPr="0010144A">
        <w:rPr>
          <w:color w:val="auto"/>
        </w:rPr>
        <w:t>:</w:t>
      </w:r>
    </w:p>
    <w:p w:rsidR="00077D7E" w:rsidRPr="0010144A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</w:rPr>
      </w:pPr>
      <w:r w:rsidRPr="0010144A">
        <w:rPr>
          <w:color w:val="auto"/>
        </w:rPr>
        <w:t>1) Федерального закона от 26.07.2006 № 135-ФЗ «О защите конкуренции»;</w:t>
      </w:r>
    </w:p>
    <w:p w:rsidR="00077D7E" w:rsidRPr="0010144A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</w:rPr>
      </w:pPr>
      <w:r w:rsidRPr="0010144A">
        <w:rPr>
          <w:color w:val="auto"/>
        </w:rPr>
        <w:t>2) Федерального закона от 17.08.1995 № 147-ФЗ «О естественных монополиях»;</w:t>
      </w:r>
    </w:p>
    <w:p w:rsidR="00D61242" w:rsidRPr="0010144A" w:rsidRDefault="002E422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</w:rPr>
      </w:pPr>
      <w:r w:rsidRPr="0010144A">
        <w:rPr>
          <w:color w:val="auto"/>
        </w:rPr>
        <w:t>3</w:t>
      </w:r>
      <w:r w:rsidR="00D61242" w:rsidRPr="0010144A">
        <w:rPr>
          <w:color w:val="auto"/>
        </w:rPr>
        <w:t xml:space="preserve">) Кодекса Российской Федерации об административных правонарушениях от </w:t>
      </w:r>
      <w:proofErr w:type="gramStart"/>
      <w:r w:rsidR="00D61242" w:rsidRPr="0010144A">
        <w:rPr>
          <w:color w:val="auto"/>
        </w:rPr>
        <w:t xml:space="preserve">30.12.2001 </w:t>
      </w:r>
      <w:r w:rsidR="00E3563E">
        <w:rPr>
          <w:color w:val="auto"/>
        </w:rPr>
        <w:t xml:space="preserve"> </w:t>
      </w:r>
      <w:r w:rsidR="00D61242" w:rsidRPr="0010144A">
        <w:rPr>
          <w:color w:val="auto"/>
        </w:rPr>
        <w:t>№</w:t>
      </w:r>
      <w:proofErr w:type="gramEnd"/>
      <w:r w:rsidR="00D61242" w:rsidRPr="0010144A">
        <w:rPr>
          <w:color w:val="auto"/>
        </w:rPr>
        <w:t xml:space="preserve"> 195-ФЗ;</w:t>
      </w:r>
    </w:p>
    <w:p w:rsidR="00077D7E" w:rsidRPr="0010144A" w:rsidRDefault="002E422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</w:rPr>
      </w:pPr>
      <w:r w:rsidRPr="0010144A">
        <w:rPr>
          <w:color w:val="auto"/>
        </w:rPr>
        <w:t>4</w:t>
      </w:r>
      <w:r w:rsidR="00077D7E" w:rsidRPr="0010144A">
        <w:rPr>
          <w:color w:val="auto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077D7E" w:rsidRPr="0010144A" w:rsidRDefault="00F63C7F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44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77D7E" w:rsidRPr="0010144A">
        <w:rPr>
          <w:rFonts w:ascii="Times New Roman" w:hAnsi="Times New Roman" w:cs="Times New Roman"/>
          <w:sz w:val="24"/>
          <w:szCs w:val="24"/>
          <w:u w:val="single"/>
        </w:rPr>
        <w:t>ные профессиональные знания:</w:t>
      </w:r>
    </w:p>
    <w:p w:rsidR="00077D7E" w:rsidRPr="0010144A" w:rsidRDefault="00077D7E" w:rsidP="000501BD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</w:rPr>
      </w:pPr>
      <w:r w:rsidRPr="0010144A"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10144A">
        <w:rPr>
          <w:spacing w:val="2"/>
        </w:rPr>
        <w:t>постановление Правительства Российской Федерации от 30</w:t>
      </w:r>
      <w:r w:rsidR="00AF0AF9" w:rsidRPr="0010144A">
        <w:rPr>
          <w:spacing w:val="2"/>
        </w:rPr>
        <w:t>.06.2004 № 331 «Об утверждении П</w:t>
      </w:r>
      <w:r w:rsidRPr="0010144A">
        <w:rPr>
          <w:spacing w:val="2"/>
        </w:rPr>
        <w:t>оложения о Федеральной антимонопольной службе»;</w:t>
      </w:r>
    </w:p>
    <w:p w:rsidR="00077D7E" w:rsidRPr="0010144A" w:rsidRDefault="00077D7E" w:rsidP="000501BD">
      <w:pPr>
        <w:ind w:firstLine="709"/>
        <w:contextualSpacing/>
        <w:jc w:val="both"/>
        <w:rPr>
          <w:sz w:val="24"/>
          <w:szCs w:val="24"/>
        </w:rPr>
      </w:pPr>
      <w:r w:rsidRPr="0010144A">
        <w:rPr>
          <w:spacing w:val="2"/>
          <w:sz w:val="24"/>
          <w:szCs w:val="24"/>
        </w:rPr>
        <w:t>2) Положение о территориальном органе Федеральной антимонопольной службы, утвержденное приказом ФАС России;</w:t>
      </w:r>
      <w:r w:rsidRPr="0010144A">
        <w:rPr>
          <w:sz w:val="24"/>
          <w:szCs w:val="24"/>
        </w:rPr>
        <w:t xml:space="preserve"> </w:t>
      </w:r>
    </w:p>
    <w:p w:rsidR="00077D7E" w:rsidRPr="0010144A" w:rsidRDefault="00077D7E" w:rsidP="000501BD">
      <w:pPr>
        <w:ind w:firstLine="709"/>
        <w:contextualSpacing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3) </w:t>
      </w:r>
      <w:r w:rsidRPr="0010144A">
        <w:rPr>
          <w:sz w:val="24"/>
          <w:szCs w:val="24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077D7E" w:rsidRPr="0010144A" w:rsidRDefault="009E1A84" w:rsidP="000501BD">
      <w:pPr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>4</w:t>
      </w:r>
      <w:r w:rsidR="00077D7E" w:rsidRPr="0010144A">
        <w:rPr>
          <w:sz w:val="24"/>
          <w:szCs w:val="24"/>
        </w:rPr>
        <w:t>) знание основных направлений и приоритетов государственной политики в сфере деятельности ФАС России;</w:t>
      </w:r>
    </w:p>
    <w:p w:rsidR="00077D7E" w:rsidRPr="0010144A" w:rsidRDefault="009E1A84" w:rsidP="009201F5">
      <w:pPr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>5</w:t>
      </w:r>
      <w:r w:rsidR="00077D7E" w:rsidRPr="0010144A">
        <w:rPr>
          <w:sz w:val="24"/>
          <w:szCs w:val="24"/>
        </w:rPr>
        <w:t>) знание правоприменительной практики, в том числе определения и постановления судов Российской Федерации;</w:t>
      </w:r>
    </w:p>
    <w:p w:rsidR="00077D7E" w:rsidRPr="0010144A" w:rsidRDefault="009E1A84" w:rsidP="009201F5">
      <w:pPr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>6</w:t>
      </w:r>
      <w:r w:rsidR="00077D7E" w:rsidRPr="0010144A">
        <w:rPr>
          <w:sz w:val="24"/>
          <w:szCs w:val="24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77D7E" w:rsidRPr="0010144A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44A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077D7E" w:rsidRPr="0010144A">
        <w:rPr>
          <w:rFonts w:ascii="Times New Roman" w:hAnsi="Times New Roman" w:cs="Times New Roman"/>
          <w:sz w:val="24"/>
          <w:szCs w:val="24"/>
          <w:u w:val="single"/>
        </w:rPr>
        <w:t>аличие функциональных знаний:</w:t>
      </w:r>
    </w:p>
    <w:p w:rsidR="00077D7E" w:rsidRPr="0010144A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5"/>
          <w:sz w:val="24"/>
          <w:szCs w:val="24"/>
        </w:rPr>
      </w:pPr>
      <w:r w:rsidRPr="0010144A">
        <w:rPr>
          <w:sz w:val="24"/>
          <w:szCs w:val="24"/>
        </w:rPr>
        <w:tab/>
        <w:t>1)</w:t>
      </w:r>
      <w:r w:rsidRPr="0010144A">
        <w:rPr>
          <w:rFonts w:eastAsia="Times New Roman"/>
          <w:color w:val="000000"/>
          <w:spacing w:val="7"/>
          <w:sz w:val="24"/>
          <w:szCs w:val="24"/>
        </w:rPr>
        <w:t xml:space="preserve"> структуры и </w:t>
      </w:r>
      <w:r w:rsidRPr="0010144A">
        <w:rPr>
          <w:rFonts w:eastAsia="Times New Roman"/>
          <w:color w:val="000000"/>
          <w:spacing w:val="5"/>
          <w:sz w:val="24"/>
          <w:szCs w:val="24"/>
        </w:rPr>
        <w:t xml:space="preserve">полномочий органов государственной власти и местного самоуправления; </w:t>
      </w:r>
    </w:p>
    <w:p w:rsidR="00077D7E" w:rsidRPr="0010144A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0144A">
        <w:rPr>
          <w:rFonts w:eastAsia="Times New Roman"/>
          <w:color w:val="000000"/>
          <w:spacing w:val="5"/>
          <w:sz w:val="24"/>
          <w:szCs w:val="24"/>
        </w:rPr>
        <w:tab/>
        <w:t xml:space="preserve">2) основ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организации прохождения государственной гражданской службы;</w:t>
      </w:r>
    </w:p>
    <w:p w:rsidR="00077D7E" w:rsidRPr="0010144A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ab/>
        <w:t xml:space="preserve">3) служебного </w:t>
      </w:r>
      <w:r w:rsidRPr="0010144A">
        <w:rPr>
          <w:rFonts w:eastAsia="Times New Roman"/>
          <w:color w:val="000000"/>
          <w:spacing w:val="1"/>
          <w:sz w:val="24"/>
          <w:szCs w:val="24"/>
        </w:rPr>
        <w:t>распорядка территориального органа;</w:t>
      </w:r>
    </w:p>
    <w:p w:rsidR="00077D7E" w:rsidRPr="0010144A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10144A">
        <w:rPr>
          <w:rFonts w:eastAsia="Times New Roman"/>
          <w:color w:val="000000"/>
          <w:spacing w:val="1"/>
          <w:sz w:val="24"/>
          <w:szCs w:val="24"/>
        </w:rPr>
        <w:tab/>
        <w:t>4) порядка работы со служебной информацией;</w:t>
      </w:r>
    </w:p>
    <w:p w:rsidR="00077D7E" w:rsidRPr="0010144A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10144A">
        <w:rPr>
          <w:rFonts w:eastAsia="Times New Roman"/>
          <w:color w:val="000000"/>
          <w:spacing w:val="1"/>
          <w:sz w:val="24"/>
          <w:szCs w:val="24"/>
        </w:rPr>
        <w:tab/>
        <w:t xml:space="preserve">5) </w:t>
      </w:r>
      <w:r w:rsidRPr="0010144A">
        <w:rPr>
          <w:rFonts w:eastAsia="Times New Roman"/>
          <w:color w:val="000000"/>
          <w:spacing w:val="3"/>
          <w:sz w:val="24"/>
          <w:szCs w:val="24"/>
        </w:rPr>
        <w:t>форм и методов работы с применением автома</w:t>
      </w:r>
      <w:r w:rsidR="009B1FC8" w:rsidRPr="0010144A">
        <w:rPr>
          <w:rFonts w:eastAsia="Times New Roman"/>
          <w:color w:val="000000"/>
          <w:spacing w:val="3"/>
          <w:sz w:val="24"/>
          <w:szCs w:val="24"/>
        </w:rPr>
        <w:t>тизированных средств управления;</w:t>
      </w: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 </w:t>
      </w:r>
    </w:p>
    <w:p w:rsidR="00077D7E" w:rsidRPr="0010144A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7"/>
          <w:sz w:val="24"/>
          <w:szCs w:val="24"/>
        </w:rPr>
      </w:pPr>
      <w:r w:rsidRPr="0010144A">
        <w:rPr>
          <w:rFonts w:eastAsia="Times New Roman"/>
          <w:color w:val="000000"/>
          <w:spacing w:val="3"/>
          <w:sz w:val="24"/>
          <w:szCs w:val="24"/>
        </w:rPr>
        <w:tab/>
        <w:t xml:space="preserve">6) </w:t>
      </w:r>
      <w:r w:rsidRPr="0010144A">
        <w:rPr>
          <w:rFonts w:eastAsia="Times New Roman"/>
          <w:color w:val="000000"/>
          <w:spacing w:val="9"/>
          <w:sz w:val="24"/>
          <w:szCs w:val="24"/>
        </w:rPr>
        <w:t xml:space="preserve">программных документов и приоритетов государственной политики в области </w:t>
      </w:r>
      <w:r w:rsidRPr="0010144A">
        <w:rPr>
          <w:rFonts w:eastAsia="Times New Roman"/>
          <w:color w:val="000000"/>
          <w:spacing w:val="1"/>
          <w:sz w:val="24"/>
          <w:szCs w:val="24"/>
        </w:rPr>
        <w:t>информационно-коммуникационных технологий,</w:t>
      </w:r>
      <w:r w:rsidRPr="0010144A">
        <w:rPr>
          <w:rFonts w:eastAsia="Times New Roman"/>
          <w:color w:val="000000"/>
          <w:sz w:val="24"/>
          <w:szCs w:val="24"/>
        </w:rPr>
        <w:t xml:space="preserve"> правовых аспектов в области информационно-коммуникационных технологий,</w:t>
      </w: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 в сфере </w:t>
      </w:r>
      <w:r w:rsidRPr="0010144A">
        <w:rPr>
          <w:rFonts w:eastAsia="Times New Roman"/>
          <w:color w:val="000000"/>
          <w:spacing w:val="5"/>
          <w:sz w:val="24"/>
          <w:szCs w:val="24"/>
        </w:rPr>
        <w:t xml:space="preserve">предоставления государственных услуг населению и организациям посредством </w:t>
      </w:r>
      <w:r w:rsidRPr="0010144A">
        <w:rPr>
          <w:rFonts w:eastAsia="Times New Roman"/>
          <w:color w:val="000000"/>
          <w:sz w:val="24"/>
          <w:szCs w:val="24"/>
        </w:rPr>
        <w:t xml:space="preserve">применения информационно-коммуникационных технологий, аппаратного и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программного обеспечения, возможностей и особенностей применения современных </w:t>
      </w:r>
      <w:r w:rsidRPr="0010144A">
        <w:rPr>
          <w:rFonts w:eastAsia="Times New Roman"/>
          <w:color w:val="000000"/>
          <w:sz w:val="24"/>
          <w:szCs w:val="24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10144A">
        <w:rPr>
          <w:rFonts w:eastAsia="Times New Roman"/>
          <w:color w:val="000000"/>
          <w:spacing w:val="7"/>
          <w:sz w:val="24"/>
          <w:szCs w:val="24"/>
        </w:rPr>
        <w:t>общих вопросов в области обеспече</w:t>
      </w:r>
      <w:r w:rsidR="009B1FC8" w:rsidRPr="0010144A">
        <w:rPr>
          <w:rFonts w:eastAsia="Times New Roman"/>
          <w:color w:val="000000"/>
          <w:spacing w:val="7"/>
          <w:sz w:val="24"/>
          <w:szCs w:val="24"/>
        </w:rPr>
        <w:t>ния информационной безопасности;</w:t>
      </w:r>
      <w:r w:rsidRPr="0010144A">
        <w:rPr>
          <w:rFonts w:eastAsia="Times New Roman"/>
          <w:color w:val="000000"/>
          <w:spacing w:val="7"/>
          <w:sz w:val="24"/>
          <w:szCs w:val="24"/>
        </w:rPr>
        <w:t xml:space="preserve">  </w:t>
      </w:r>
    </w:p>
    <w:p w:rsidR="00077D7E" w:rsidRPr="0010144A" w:rsidRDefault="00077D7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pacing w:val="7"/>
          <w:sz w:val="24"/>
          <w:szCs w:val="24"/>
        </w:rPr>
        <w:tab/>
        <w:t xml:space="preserve">7) основ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проектного управления, правил деловой этики, основ делопроизводства.</w:t>
      </w:r>
    </w:p>
    <w:p w:rsidR="00077D7E" w:rsidRPr="0010144A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44A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077D7E" w:rsidRPr="0010144A">
        <w:rPr>
          <w:rFonts w:ascii="Times New Roman" w:hAnsi="Times New Roman" w:cs="Times New Roman"/>
          <w:sz w:val="24"/>
          <w:szCs w:val="24"/>
          <w:u w:val="single"/>
        </w:rPr>
        <w:t>аличие базовых умений:</w:t>
      </w:r>
    </w:p>
    <w:p w:rsidR="00077D7E" w:rsidRPr="0010144A" w:rsidRDefault="00077D7E" w:rsidP="009201F5">
      <w:pPr>
        <w:ind w:firstLine="709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10144A">
        <w:rPr>
          <w:sz w:val="24"/>
          <w:szCs w:val="24"/>
        </w:rPr>
        <w:t xml:space="preserve">1) </w:t>
      </w: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организации и обеспечения выполнения задач; </w:t>
      </w:r>
    </w:p>
    <w:p w:rsidR="00077D7E" w:rsidRPr="0010144A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10144A">
        <w:rPr>
          <w:rFonts w:eastAsia="Times New Roman"/>
          <w:color w:val="000000"/>
          <w:spacing w:val="3"/>
          <w:sz w:val="24"/>
          <w:szCs w:val="24"/>
        </w:rPr>
        <w:t>2</w:t>
      </w:r>
      <w:r w:rsidR="00077D7E" w:rsidRPr="0010144A">
        <w:rPr>
          <w:rFonts w:eastAsia="Times New Roman"/>
          <w:color w:val="000000"/>
          <w:spacing w:val="3"/>
          <w:sz w:val="24"/>
          <w:szCs w:val="24"/>
        </w:rPr>
        <w:t xml:space="preserve">) эффективного </w:t>
      </w:r>
      <w:r w:rsidR="00077D7E" w:rsidRPr="0010144A">
        <w:rPr>
          <w:rFonts w:eastAsia="Times New Roman"/>
          <w:color w:val="000000"/>
          <w:spacing w:val="6"/>
          <w:sz w:val="24"/>
          <w:szCs w:val="24"/>
        </w:rPr>
        <w:t>планирования работы и</w:t>
      </w:r>
      <w:r w:rsidR="00077D7E" w:rsidRPr="0010144A">
        <w:rPr>
          <w:rFonts w:eastAsia="Times New Roman"/>
          <w:color w:val="000000"/>
          <w:spacing w:val="5"/>
          <w:sz w:val="24"/>
          <w:szCs w:val="24"/>
        </w:rPr>
        <w:t xml:space="preserve"> рабочего времени;</w:t>
      </w:r>
    </w:p>
    <w:p w:rsidR="00077D7E" w:rsidRPr="0010144A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10144A">
        <w:rPr>
          <w:rFonts w:eastAsia="Times New Roman"/>
          <w:color w:val="000000"/>
          <w:spacing w:val="6"/>
          <w:sz w:val="24"/>
          <w:szCs w:val="24"/>
        </w:rPr>
        <w:t>3</w:t>
      </w:r>
      <w:r w:rsidR="00077D7E" w:rsidRPr="0010144A">
        <w:rPr>
          <w:rFonts w:eastAsia="Times New Roman"/>
          <w:color w:val="000000"/>
          <w:spacing w:val="6"/>
          <w:sz w:val="24"/>
          <w:szCs w:val="24"/>
        </w:rPr>
        <w:t xml:space="preserve">) ведения деловых переговоров, публичного выступления; </w:t>
      </w:r>
    </w:p>
    <w:p w:rsidR="00077D7E" w:rsidRPr="0010144A" w:rsidRDefault="009201F5" w:rsidP="009201F5">
      <w:pPr>
        <w:ind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0144A">
        <w:rPr>
          <w:rFonts w:eastAsia="Times New Roman"/>
          <w:color w:val="000000"/>
          <w:spacing w:val="6"/>
          <w:sz w:val="24"/>
          <w:szCs w:val="24"/>
        </w:rPr>
        <w:t>4</w:t>
      </w:r>
      <w:r w:rsidR="00077D7E" w:rsidRPr="0010144A">
        <w:rPr>
          <w:rFonts w:eastAsia="Times New Roman"/>
          <w:color w:val="000000"/>
          <w:spacing w:val="6"/>
          <w:sz w:val="24"/>
          <w:szCs w:val="24"/>
        </w:rPr>
        <w:t xml:space="preserve">) </w:t>
      </w:r>
      <w:r w:rsidR="00077D7E" w:rsidRPr="0010144A">
        <w:rPr>
          <w:rFonts w:eastAsia="Times New Roman"/>
          <w:color w:val="000000"/>
          <w:spacing w:val="-1"/>
          <w:sz w:val="24"/>
          <w:szCs w:val="24"/>
        </w:rPr>
        <w:t xml:space="preserve">анализа и прогнозирования; </w:t>
      </w:r>
    </w:p>
    <w:p w:rsidR="00077D7E" w:rsidRPr="0010144A" w:rsidRDefault="009201F5" w:rsidP="009201F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5</w:t>
      </w:r>
      <w:r w:rsidR="001E5D08" w:rsidRPr="0010144A">
        <w:rPr>
          <w:rFonts w:eastAsia="Times New Roman"/>
          <w:color w:val="000000"/>
          <w:spacing w:val="-1"/>
          <w:sz w:val="24"/>
          <w:szCs w:val="24"/>
        </w:rPr>
        <w:t xml:space="preserve">) </w:t>
      </w:r>
      <w:r w:rsidR="00077D7E" w:rsidRPr="0010144A">
        <w:rPr>
          <w:rFonts w:eastAsia="Times New Roman"/>
          <w:color w:val="000000"/>
          <w:spacing w:val="3"/>
          <w:sz w:val="24"/>
          <w:szCs w:val="24"/>
        </w:rPr>
        <w:t xml:space="preserve">эффективного сотрудничества с коллегами, </w:t>
      </w:r>
      <w:r w:rsidR="00077D7E" w:rsidRPr="0010144A">
        <w:rPr>
          <w:rFonts w:eastAsia="Times New Roman"/>
          <w:color w:val="000000"/>
          <w:spacing w:val="7"/>
          <w:sz w:val="24"/>
          <w:szCs w:val="24"/>
        </w:rPr>
        <w:t xml:space="preserve">квалифицированной </w:t>
      </w:r>
      <w:r w:rsidR="00077D7E" w:rsidRPr="0010144A">
        <w:rPr>
          <w:rFonts w:eastAsia="Times New Roman"/>
          <w:color w:val="000000"/>
          <w:spacing w:val="-1"/>
          <w:sz w:val="24"/>
          <w:szCs w:val="24"/>
        </w:rPr>
        <w:t>работы с людьми по недопущению личностных конфликтов</w:t>
      </w:r>
      <w:r w:rsidR="00077D7E" w:rsidRPr="0010144A">
        <w:rPr>
          <w:rFonts w:eastAsia="Times New Roman"/>
          <w:color w:val="000000"/>
          <w:spacing w:val="3"/>
          <w:sz w:val="24"/>
          <w:szCs w:val="24"/>
        </w:rPr>
        <w:t>;</w:t>
      </w:r>
    </w:p>
    <w:p w:rsidR="00077D7E" w:rsidRPr="0010144A" w:rsidRDefault="009201F5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77D7E" w:rsidRPr="0010144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77D7E" w:rsidRPr="0010144A">
        <w:rPr>
          <w:rFonts w:ascii="Times New Roman" w:hAnsi="Times New Roman" w:cs="Times New Roman"/>
          <w:sz w:val="24"/>
          <w:szCs w:val="24"/>
        </w:rPr>
        <w:t>систематического повышения квалификации и личной эффективности;</w:t>
      </w:r>
    </w:p>
    <w:p w:rsidR="00077D7E" w:rsidRPr="0010144A" w:rsidRDefault="009201F5" w:rsidP="009201F5">
      <w:pPr>
        <w:pStyle w:val="Doc-0"/>
        <w:spacing w:line="240" w:lineRule="auto"/>
        <w:ind w:left="0"/>
        <w:rPr>
          <w:rFonts w:cs="Times New Roman"/>
          <w:sz w:val="24"/>
          <w:szCs w:val="24"/>
        </w:rPr>
      </w:pPr>
      <w:r w:rsidRPr="0010144A">
        <w:rPr>
          <w:rFonts w:cs="Times New Roman"/>
          <w:sz w:val="24"/>
          <w:szCs w:val="24"/>
        </w:rPr>
        <w:t>7</w:t>
      </w:r>
      <w:r w:rsidR="00077D7E" w:rsidRPr="0010144A">
        <w:rPr>
          <w:rFonts w:cs="Times New Roman"/>
          <w:sz w:val="24"/>
          <w:szCs w:val="24"/>
        </w:rPr>
        <w:t>) коммуникативных умений.</w:t>
      </w:r>
    </w:p>
    <w:p w:rsidR="00077D7E" w:rsidRPr="0010144A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44A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077D7E" w:rsidRPr="0010144A">
        <w:rPr>
          <w:rFonts w:ascii="Times New Roman" w:hAnsi="Times New Roman" w:cs="Times New Roman"/>
          <w:sz w:val="24"/>
          <w:szCs w:val="24"/>
          <w:u w:val="single"/>
        </w:rPr>
        <w:t>аличие профессиональных умений:</w:t>
      </w:r>
    </w:p>
    <w:p w:rsidR="00077D7E" w:rsidRPr="0010144A" w:rsidRDefault="00077D7E" w:rsidP="009201F5">
      <w:pPr>
        <w:pStyle w:val="Doc-0"/>
        <w:spacing w:line="240" w:lineRule="auto"/>
        <w:ind w:left="0"/>
        <w:rPr>
          <w:rFonts w:cs="Times New Roman"/>
          <w:sz w:val="24"/>
          <w:szCs w:val="24"/>
        </w:rPr>
      </w:pPr>
      <w:r w:rsidRPr="0010144A">
        <w:rPr>
          <w:rFonts w:cs="Times New Roman"/>
          <w:sz w:val="24"/>
          <w:szCs w:val="24"/>
        </w:rPr>
        <w:lastRenderedPageBreak/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077D7E" w:rsidRPr="0010144A" w:rsidRDefault="00077D7E" w:rsidP="009201F5">
      <w:pPr>
        <w:pStyle w:val="Doc-0"/>
        <w:spacing w:line="240" w:lineRule="auto"/>
        <w:ind w:left="0"/>
        <w:rPr>
          <w:rFonts w:cs="Times New Roman"/>
          <w:sz w:val="24"/>
          <w:szCs w:val="24"/>
        </w:rPr>
      </w:pPr>
      <w:r w:rsidRPr="0010144A">
        <w:rPr>
          <w:rFonts w:cs="Times New Roman"/>
          <w:sz w:val="24"/>
          <w:szCs w:val="24"/>
        </w:rPr>
        <w:t xml:space="preserve">2) представления и отстаивания интересов ФАС России в судебных инстанциях; </w:t>
      </w:r>
    </w:p>
    <w:p w:rsidR="00077D7E" w:rsidRPr="0010144A" w:rsidRDefault="00077D7E" w:rsidP="009201F5">
      <w:pPr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 xml:space="preserve">3) </w:t>
      </w:r>
      <w:r w:rsidR="008B2D55" w:rsidRPr="0010144A">
        <w:rPr>
          <w:sz w:val="24"/>
          <w:szCs w:val="24"/>
        </w:rPr>
        <w:t>исполнения</w:t>
      </w:r>
      <w:r w:rsidR="00FE474F" w:rsidRPr="0010144A">
        <w:rPr>
          <w:sz w:val="24"/>
          <w:szCs w:val="24"/>
        </w:rPr>
        <w:t xml:space="preserve"> работы </w:t>
      </w:r>
      <w:r w:rsidRPr="0010144A">
        <w:rPr>
          <w:rFonts w:eastAsia="Times New Roman"/>
          <w:color w:val="000000"/>
          <w:spacing w:val="8"/>
          <w:sz w:val="24"/>
          <w:szCs w:val="24"/>
        </w:rPr>
        <w:t xml:space="preserve">с учетом возможностей и особенностей применения </w:t>
      </w:r>
      <w:r w:rsidRPr="0010144A">
        <w:rPr>
          <w:rFonts w:eastAsia="Times New Roman"/>
          <w:color w:val="000000"/>
          <w:spacing w:val="2"/>
          <w:sz w:val="24"/>
          <w:szCs w:val="24"/>
        </w:rPr>
        <w:t>современных информацио</w:t>
      </w:r>
      <w:r w:rsidR="008B2D55" w:rsidRPr="0010144A">
        <w:rPr>
          <w:rFonts w:eastAsia="Times New Roman"/>
          <w:color w:val="000000"/>
          <w:spacing w:val="2"/>
          <w:sz w:val="24"/>
          <w:szCs w:val="24"/>
        </w:rPr>
        <w:t>нно-коммуникационных технологий</w:t>
      </w:r>
      <w:r w:rsidRPr="0010144A">
        <w:rPr>
          <w:sz w:val="24"/>
          <w:szCs w:val="24"/>
        </w:rPr>
        <w:t>;</w:t>
      </w:r>
    </w:p>
    <w:p w:rsidR="00077D7E" w:rsidRPr="0010144A" w:rsidRDefault="00077D7E" w:rsidP="009201F5">
      <w:pPr>
        <w:pStyle w:val="Doc-0"/>
        <w:spacing w:line="240" w:lineRule="auto"/>
        <w:ind w:left="0"/>
        <w:rPr>
          <w:rFonts w:cs="Times New Roman"/>
          <w:sz w:val="24"/>
          <w:szCs w:val="24"/>
        </w:rPr>
      </w:pPr>
      <w:r w:rsidRPr="0010144A">
        <w:rPr>
          <w:rFonts w:cs="Times New Roman"/>
          <w:sz w:val="24"/>
          <w:szCs w:val="24"/>
        </w:rPr>
        <w:t>4) системного мышления;</w:t>
      </w:r>
    </w:p>
    <w:p w:rsidR="00077D7E" w:rsidRPr="0010144A" w:rsidRDefault="00D0065A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sz w:val="24"/>
          <w:szCs w:val="24"/>
        </w:rPr>
        <w:t xml:space="preserve">5) </w:t>
      </w:r>
      <w:r w:rsidR="007E67B9" w:rsidRPr="0010144A">
        <w:rPr>
          <w:rFonts w:ascii="Times New Roman" w:hAnsi="Times New Roman" w:cs="Times New Roman"/>
          <w:sz w:val="24"/>
          <w:szCs w:val="24"/>
        </w:rPr>
        <w:t>исполнения поручений руковод</w:t>
      </w:r>
      <w:r w:rsidR="00E3563E">
        <w:rPr>
          <w:rFonts w:ascii="Times New Roman" w:hAnsi="Times New Roman" w:cs="Times New Roman"/>
          <w:sz w:val="24"/>
          <w:szCs w:val="24"/>
        </w:rPr>
        <w:t>ителя территориального органа, начальника отдела</w:t>
      </w:r>
      <w:r w:rsidR="00077D7E" w:rsidRPr="0010144A">
        <w:rPr>
          <w:rFonts w:ascii="Times New Roman" w:hAnsi="Times New Roman" w:cs="Times New Roman"/>
          <w:sz w:val="24"/>
          <w:szCs w:val="24"/>
        </w:rPr>
        <w:t>;</w:t>
      </w:r>
    </w:p>
    <w:p w:rsidR="00077D7E" w:rsidRPr="0010144A" w:rsidRDefault="00C12724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sz w:val="24"/>
          <w:szCs w:val="24"/>
        </w:rPr>
        <w:t>6</w:t>
      </w:r>
      <w:r w:rsidR="00077D7E" w:rsidRPr="0010144A">
        <w:rPr>
          <w:rFonts w:ascii="Times New Roman" w:hAnsi="Times New Roman" w:cs="Times New Roman"/>
          <w:sz w:val="24"/>
          <w:szCs w:val="24"/>
        </w:rPr>
        <w:t>) публичного выступления, презентации, взаимодействия со СМИ.</w:t>
      </w:r>
    </w:p>
    <w:p w:rsidR="00077D7E" w:rsidRPr="0010144A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44A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077D7E" w:rsidRPr="0010144A">
        <w:rPr>
          <w:rFonts w:ascii="Times New Roman" w:hAnsi="Times New Roman" w:cs="Times New Roman"/>
          <w:sz w:val="24"/>
          <w:szCs w:val="24"/>
          <w:u w:val="single"/>
        </w:rPr>
        <w:t>аличие функциональных умений:</w:t>
      </w:r>
    </w:p>
    <w:p w:rsidR="00077D7E" w:rsidRPr="0010144A" w:rsidRDefault="00077D7E" w:rsidP="009201F5">
      <w:pPr>
        <w:ind w:firstLine="709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10144A">
        <w:rPr>
          <w:sz w:val="24"/>
          <w:szCs w:val="24"/>
        </w:rPr>
        <w:t>1)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 владения компьютерной и другой оргтехникой, владения необходимым </w:t>
      </w:r>
      <w:r w:rsidRPr="0010144A">
        <w:rPr>
          <w:rFonts w:eastAsia="Times New Roman"/>
          <w:color w:val="000000"/>
          <w:sz w:val="24"/>
          <w:szCs w:val="24"/>
        </w:rPr>
        <w:t xml:space="preserve">программным обеспечением, </w:t>
      </w:r>
      <w:r w:rsidRPr="0010144A">
        <w:rPr>
          <w:rFonts w:eastAsia="Times New Roman"/>
          <w:color w:val="000000"/>
          <w:spacing w:val="7"/>
          <w:sz w:val="24"/>
          <w:szCs w:val="24"/>
        </w:rPr>
        <w:t xml:space="preserve">работы в операционной системе, управления электронной почтой,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работы в текстовом редакторе, работы с электронными таблицами, работы с базами </w:t>
      </w:r>
      <w:r w:rsidRPr="0010144A">
        <w:rPr>
          <w:rFonts w:eastAsia="Times New Roman"/>
          <w:color w:val="000000"/>
          <w:spacing w:val="1"/>
          <w:sz w:val="24"/>
          <w:szCs w:val="24"/>
        </w:rPr>
        <w:t>данных;</w:t>
      </w:r>
    </w:p>
    <w:p w:rsidR="00077D7E" w:rsidRPr="0010144A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2) </w:t>
      </w: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систематизации </w:t>
      </w:r>
      <w:r w:rsidRPr="0010144A">
        <w:rPr>
          <w:rFonts w:eastAsia="Times New Roman"/>
          <w:color w:val="000000"/>
          <w:spacing w:val="2"/>
          <w:sz w:val="24"/>
          <w:szCs w:val="24"/>
        </w:rPr>
        <w:t>информации, работы со служебными документами;</w:t>
      </w:r>
    </w:p>
    <w:p w:rsidR="00077D7E" w:rsidRPr="0010144A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10144A">
        <w:rPr>
          <w:rFonts w:eastAsia="Times New Roman"/>
          <w:color w:val="000000"/>
          <w:spacing w:val="2"/>
          <w:sz w:val="24"/>
          <w:szCs w:val="24"/>
        </w:rPr>
        <w:t>3) подготовки аналитических, информационных и иных материалов (отчет</w:t>
      </w:r>
      <w:r w:rsidR="00D0065A" w:rsidRPr="0010144A">
        <w:rPr>
          <w:rFonts w:eastAsia="Times New Roman"/>
          <w:color w:val="000000"/>
          <w:spacing w:val="2"/>
          <w:sz w:val="24"/>
          <w:szCs w:val="24"/>
        </w:rPr>
        <w:t>ов, докладов</w:t>
      </w:r>
      <w:r w:rsidR="009A2D32" w:rsidRPr="0010144A">
        <w:rPr>
          <w:rFonts w:eastAsia="Times New Roman"/>
          <w:color w:val="000000"/>
          <w:spacing w:val="2"/>
          <w:sz w:val="24"/>
          <w:szCs w:val="24"/>
        </w:rPr>
        <w:t xml:space="preserve">). </w:t>
      </w:r>
    </w:p>
    <w:p w:rsidR="0089682D" w:rsidRPr="0010144A" w:rsidRDefault="00E93CFB" w:rsidP="00E93CFB">
      <w:pPr>
        <w:shd w:val="clear" w:color="auto" w:fill="FFFFFF"/>
        <w:spacing w:before="240" w:after="240"/>
        <w:ind w:right="2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10144A">
        <w:rPr>
          <w:rFonts w:eastAsia="Times New Roman"/>
          <w:b/>
          <w:bCs/>
          <w:color w:val="000000"/>
          <w:spacing w:val="-3"/>
          <w:sz w:val="24"/>
          <w:szCs w:val="24"/>
          <w:lang w:val="en-US"/>
        </w:rPr>
        <w:t>III</w:t>
      </w:r>
      <w:r w:rsidRPr="0010144A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. </w:t>
      </w:r>
      <w:r w:rsidR="009201F5" w:rsidRPr="0010144A">
        <w:rPr>
          <w:rFonts w:eastAsia="Times New Roman"/>
          <w:b/>
          <w:bCs/>
          <w:color w:val="000000"/>
          <w:spacing w:val="-3"/>
          <w:sz w:val="24"/>
          <w:szCs w:val="24"/>
        </w:rPr>
        <w:t>Д</w:t>
      </w:r>
      <w:r w:rsidR="00CD1B60" w:rsidRPr="0010144A">
        <w:rPr>
          <w:rFonts w:eastAsia="Times New Roman"/>
          <w:b/>
          <w:bCs/>
          <w:color w:val="000000"/>
          <w:spacing w:val="-3"/>
          <w:sz w:val="24"/>
          <w:szCs w:val="24"/>
        </w:rPr>
        <w:t>олжностные обяза</w:t>
      </w:r>
      <w:r w:rsidR="00F911DD" w:rsidRPr="0010144A">
        <w:rPr>
          <w:rFonts w:eastAsia="Times New Roman"/>
          <w:b/>
          <w:bCs/>
          <w:color w:val="000000"/>
          <w:spacing w:val="-3"/>
          <w:sz w:val="24"/>
          <w:szCs w:val="24"/>
        </w:rPr>
        <w:t>нности, права и ответственность</w:t>
      </w:r>
      <w:r w:rsidR="00F911DD" w:rsidRPr="0010144A">
        <w:rPr>
          <w:rFonts w:eastAsia="Times New Roman"/>
          <w:b/>
          <w:bCs/>
          <w:color w:val="000000"/>
          <w:spacing w:val="-3"/>
          <w:sz w:val="24"/>
          <w:szCs w:val="24"/>
        </w:rPr>
        <w:br/>
      </w:r>
      <w:r w:rsidR="00CB074A" w:rsidRPr="0010144A">
        <w:rPr>
          <w:rFonts w:eastAsia="Times New Roman"/>
          <w:b/>
          <w:color w:val="000000"/>
          <w:spacing w:val="-1"/>
          <w:sz w:val="24"/>
          <w:szCs w:val="24"/>
        </w:rPr>
        <w:t>ведущего специалиста-эксперта</w:t>
      </w:r>
    </w:p>
    <w:p w:rsidR="0046365E" w:rsidRPr="0010144A" w:rsidRDefault="0046365E" w:rsidP="009201F5">
      <w:pPr>
        <w:shd w:val="clear" w:color="auto" w:fill="FFFFFF"/>
        <w:ind w:firstLine="709"/>
        <w:jc w:val="both"/>
        <w:rPr>
          <w:sz w:val="24"/>
          <w:szCs w:val="24"/>
        </w:rPr>
      </w:pPr>
      <w:r w:rsidRPr="0010144A">
        <w:rPr>
          <w:color w:val="000000"/>
          <w:spacing w:val="2"/>
          <w:sz w:val="24"/>
          <w:szCs w:val="24"/>
        </w:rPr>
        <w:t xml:space="preserve">5. </w:t>
      </w:r>
      <w:r w:rsidRPr="0010144A">
        <w:rPr>
          <w:rFonts w:eastAsia="Times New Roman"/>
          <w:bCs/>
          <w:color w:val="000000"/>
          <w:spacing w:val="2"/>
          <w:sz w:val="24"/>
          <w:szCs w:val="24"/>
        </w:rPr>
        <w:t>В</w:t>
      </w:r>
      <w:r w:rsidRPr="0010144A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0144A">
        <w:rPr>
          <w:rFonts w:eastAsia="Times New Roman"/>
          <w:color w:val="000000"/>
          <w:spacing w:val="2"/>
          <w:sz w:val="24"/>
          <w:szCs w:val="24"/>
        </w:rPr>
        <w:t>соответствии со статьями 14, 15, 16, 17, 18 Федерального закона от 27.07.</w:t>
      </w:r>
      <w:r w:rsidRPr="0010144A">
        <w:rPr>
          <w:rFonts w:eastAsia="Times New Roman"/>
          <w:color w:val="000000"/>
          <w:spacing w:val="4"/>
          <w:sz w:val="24"/>
          <w:szCs w:val="24"/>
        </w:rPr>
        <w:t xml:space="preserve">2004 № 79-ФЗ «О государственной гражданской службе Российской </w:t>
      </w:r>
      <w:r w:rsidRPr="0010144A">
        <w:rPr>
          <w:rFonts w:eastAsia="Times New Roman"/>
          <w:color w:val="000000"/>
          <w:sz w:val="24"/>
          <w:szCs w:val="24"/>
        </w:rPr>
        <w:t xml:space="preserve">Федерации» (далее - Федеральный закон о гражданской службе) для </w:t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ведущего специалиста-эксперта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 устанавливаются:</w:t>
      </w:r>
    </w:p>
    <w:p w:rsidR="0046365E" w:rsidRPr="0010144A" w:rsidRDefault="0046365E" w:rsidP="009201F5">
      <w:pPr>
        <w:shd w:val="clear" w:color="auto" w:fill="FFFFFF"/>
        <w:spacing w:before="240"/>
        <w:ind w:firstLine="709"/>
        <w:jc w:val="both"/>
        <w:rPr>
          <w:sz w:val="24"/>
          <w:szCs w:val="24"/>
        </w:rPr>
      </w:pPr>
      <w:r w:rsidRPr="0010144A">
        <w:rPr>
          <w:color w:val="000000"/>
          <w:spacing w:val="-3"/>
          <w:sz w:val="24"/>
          <w:szCs w:val="24"/>
        </w:rPr>
        <w:t xml:space="preserve">5.1. 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>Основные права:</w:t>
      </w:r>
    </w:p>
    <w:p w:rsidR="0046365E" w:rsidRPr="0010144A" w:rsidRDefault="00CB074A" w:rsidP="009201F5">
      <w:pPr>
        <w:shd w:val="clear" w:color="auto" w:fill="FFFFFF"/>
        <w:ind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="0046365E" w:rsidRPr="0010144A">
        <w:rPr>
          <w:rFonts w:eastAsia="Times New Roman"/>
          <w:color w:val="000000"/>
          <w:spacing w:val="-1"/>
          <w:sz w:val="24"/>
          <w:szCs w:val="24"/>
        </w:rPr>
        <w:t xml:space="preserve"> имеет право на:</w:t>
      </w:r>
    </w:p>
    <w:p w:rsidR="0046365E" w:rsidRPr="0010144A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6365E" w:rsidRPr="0010144A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7"/>
          <w:sz w:val="24"/>
          <w:szCs w:val="24"/>
        </w:rPr>
        <w:t xml:space="preserve">ознакомление с должностным регламентом и иными документами,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 xml:space="preserve">определяющими его права и обязанности по замещаемой должности федеральной государственной </w:t>
      </w:r>
      <w:r w:rsidRPr="0010144A">
        <w:rPr>
          <w:rFonts w:eastAsia="Times New Roman"/>
          <w:color w:val="000000"/>
          <w:sz w:val="24"/>
          <w:szCs w:val="24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деятельности и условиями должностного роста;</w:t>
      </w:r>
    </w:p>
    <w:p w:rsidR="0046365E" w:rsidRPr="0010144A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отдых, обеспечиваемый установлением </w:t>
      </w:r>
      <w:r w:rsidRPr="0010144A">
        <w:rPr>
          <w:rFonts w:eastAsia="Times New Roman"/>
          <w:color w:val="000000" w:themeColor="text1"/>
          <w:spacing w:val="-2"/>
          <w:sz w:val="24"/>
          <w:szCs w:val="24"/>
        </w:rPr>
        <w:t>нормальной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 продолжительности </w:t>
      </w:r>
      <w:r w:rsidRPr="0010144A">
        <w:rPr>
          <w:rFonts w:eastAsia="Times New Roman"/>
          <w:color w:val="000000"/>
          <w:spacing w:val="4"/>
          <w:sz w:val="24"/>
          <w:szCs w:val="24"/>
        </w:rPr>
        <w:t xml:space="preserve">служебного времени, предоставлением выходных дней и нерабочих праздничных </w:t>
      </w:r>
      <w:r w:rsidRPr="0010144A">
        <w:rPr>
          <w:rFonts w:eastAsia="Times New Roman"/>
          <w:color w:val="000000"/>
          <w:sz w:val="24"/>
          <w:szCs w:val="24"/>
        </w:rPr>
        <w:t>дней, а также ежегодных оплачиваемых основного и дополнительных отпусков;</w:t>
      </w:r>
    </w:p>
    <w:p w:rsidR="0046365E" w:rsidRPr="0010144A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z w:val="24"/>
          <w:szCs w:val="24"/>
        </w:rPr>
        <w:t xml:space="preserve">оплату труда и другие выплаты в соответствии с Федеральным законом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о гражданской службе, иными нормативными правовыми актами Российской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Федерации и служебным контрактом;</w:t>
      </w:r>
    </w:p>
    <w:p w:rsidR="0046365E" w:rsidRPr="0010144A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z w:val="24"/>
          <w:szCs w:val="24"/>
        </w:rPr>
        <w:t xml:space="preserve">получение в установленном порядке информации и материалов, </w:t>
      </w:r>
      <w:r w:rsidRPr="0010144A">
        <w:rPr>
          <w:rFonts w:eastAsia="Times New Roman"/>
          <w:color w:val="000000"/>
          <w:spacing w:val="9"/>
          <w:sz w:val="24"/>
          <w:szCs w:val="24"/>
        </w:rPr>
        <w:t>необходимых для исполнения должностных обязанностей</w:t>
      </w:r>
      <w:r w:rsidRPr="0010144A">
        <w:rPr>
          <w:rFonts w:eastAsia="Times New Roman"/>
          <w:color w:val="000000"/>
          <w:spacing w:val="-5"/>
          <w:sz w:val="24"/>
          <w:szCs w:val="24"/>
        </w:rPr>
        <w:t>;</w:t>
      </w:r>
    </w:p>
    <w:p w:rsidR="0046365E" w:rsidRPr="0010144A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доступ в установленном порядке к сведениям, составляющим </w:t>
      </w:r>
      <w:r w:rsidRPr="0010144A">
        <w:rPr>
          <w:rFonts w:eastAsia="Times New Roman"/>
          <w:color w:val="000000"/>
          <w:spacing w:val="8"/>
          <w:sz w:val="24"/>
          <w:szCs w:val="24"/>
        </w:rPr>
        <w:t xml:space="preserve">государственную тайну, если исполнение должностных обязанностей связано с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использованием таких сведений;</w:t>
      </w:r>
    </w:p>
    <w:p w:rsidR="0046365E" w:rsidRPr="0010144A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общественные объединения и иные организации;</w:t>
      </w:r>
    </w:p>
    <w:p w:rsidR="0046365E" w:rsidRPr="0010144A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10144A">
        <w:rPr>
          <w:rFonts w:eastAsia="Times New Roman"/>
          <w:color w:val="000000"/>
          <w:sz w:val="24"/>
          <w:szCs w:val="24"/>
        </w:rPr>
        <w:t xml:space="preserve">личного дела, а также на приобщение к личному делу своих письменных объяснений и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других документов, и материалов;</w:t>
      </w:r>
    </w:p>
    <w:p w:rsidR="0046365E" w:rsidRPr="0010144A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защиту сведений о себе;</w:t>
      </w:r>
    </w:p>
    <w:p w:rsidR="0046365E" w:rsidRPr="0010144A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должностной рост на конкурсной основе;</w:t>
      </w:r>
    </w:p>
    <w:p w:rsidR="0046365E" w:rsidRPr="0010144A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 xml:space="preserve">профессиональное развитие в порядке, установленном </w:t>
      </w:r>
      <w:r w:rsidRPr="0010144A">
        <w:rPr>
          <w:rFonts w:eastAsia="Times New Roman"/>
          <w:color w:val="000000"/>
          <w:sz w:val="24"/>
          <w:szCs w:val="24"/>
        </w:rPr>
        <w:t xml:space="preserve">Федеральным законом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>о гражданской службе</w:t>
      </w:r>
      <w:r w:rsidRPr="0010144A">
        <w:rPr>
          <w:sz w:val="24"/>
          <w:szCs w:val="24"/>
        </w:rPr>
        <w:t xml:space="preserve"> и другими федеральными законами;</w:t>
      </w:r>
    </w:p>
    <w:p w:rsidR="0046365E" w:rsidRPr="0010144A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членство в профессиональном союзе;</w:t>
      </w:r>
    </w:p>
    <w:p w:rsidR="0046365E" w:rsidRPr="0010144A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pacing w:val="7"/>
          <w:sz w:val="24"/>
          <w:szCs w:val="24"/>
        </w:rPr>
        <w:t xml:space="preserve">рассмотрение индивидуальных служебных споров в соответствии с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Федеральным законом о гражданской службе и другими федеральными законами;</w:t>
      </w:r>
    </w:p>
    <w:p w:rsidR="0046365E" w:rsidRPr="0010144A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защиту своих прав и законных интересов на государственной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гражданской службе, включая обжалование в суд их нарушения;</w:t>
      </w:r>
    </w:p>
    <w:p w:rsidR="00D0065A" w:rsidRPr="0010144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5"/>
          <w:sz w:val="24"/>
          <w:szCs w:val="24"/>
        </w:rPr>
        <w:t xml:space="preserve">государственную защиту своих жизни и здоровья, жизни и здоровья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членов своей семьи, а также принадлежащего ему имущества;</w:t>
      </w:r>
    </w:p>
    <w:p w:rsidR="0046365E" w:rsidRPr="0010144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государственное пенсионное обеспечение в соответствии с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>федеральным законом;</w:t>
      </w:r>
    </w:p>
    <w:p w:rsidR="00B35C4E" w:rsidRPr="0010144A" w:rsidRDefault="00B35C4E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внесение предложений по вопросам, относящимся к ведению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территориального органа;</w:t>
      </w:r>
    </w:p>
    <w:p w:rsidR="00B35C4E" w:rsidRPr="0010144A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4"/>
          <w:szCs w:val="24"/>
        </w:rPr>
      </w:pPr>
      <w:r w:rsidRPr="0010144A">
        <w:rPr>
          <w:color w:val="000000"/>
          <w:spacing w:val="-4"/>
          <w:sz w:val="24"/>
          <w:szCs w:val="24"/>
        </w:rPr>
        <w:t xml:space="preserve">внесение предложений о совершенствовании деятельности </w:t>
      </w:r>
      <w:r w:rsidR="00FF166D" w:rsidRPr="0010144A">
        <w:rPr>
          <w:color w:val="000000"/>
          <w:spacing w:val="-4"/>
          <w:sz w:val="24"/>
          <w:szCs w:val="24"/>
        </w:rPr>
        <w:t>территориального органа</w:t>
      </w:r>
      <w:r w:rsidRPr="0010144A">
        <w:rPr>
          <w:color w:val="000000"/>
          <w:spacing w:val="-4"/>
          <w:sz w:val="24"/>
          <w:szCs w:val="24"/>
        </w:rPr>
        <w:t>;</w:t>
      </w:r>
    </w:p>
    <w:p w:rsidR="00B35C4E" w:rsidRPr="0010144A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4"/>
          <w:szCs w:val="24"/>
        </w:rPr>
      </w:pP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права, предусмотренные другими положениями Федерального закона о 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гражданской службе, иными нормативными правовыми актами о государственной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 xml:space="preserve">гражданской службе Российской Федерации, нормативными правовыми актами ФАС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России, а также поручениями </w:t>
      </w:r>
      <w:r w:rsidR="00AD48BC" w:rsidRPr="0010144A">
        <w:rPr>
          <w:rFonts w:eastAsia="Times New Roman"/>
          <w:color w:val="000000"/>
          <w:spacing w:val="-1"/>
          <w:sz w:val="24"/>
          <w:szCs w:val="24"/>
        </w:rPr>
        <w:t>руководителя территориального органа</w:t>
      </w:r>
      <w:r w:rsidR="002E422B" w:rsidRPr="0010144A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2E422B" w:rsidRPr="0010144A" w:rsidRDefault="00D0065A" w:rsidP="002E422B">
      <w:pPr>
        <w:pStyle w:val="ad"/>
        <w:ind w:right="-11" w:firstLine="692"/>
        <w:jc w:val="both"/>
        <w:rPr>
          <w:bCs/>
          <w:sz w:val="24"/>
          <w:szCs w:val="24"/>
        </w:rPr>
      </w:pPr>
      <w:r w:rsidRPr="0010144A">
        <w:rPr>
          <w:spacing w:val="-4"/>
          <w:sz w:val="24"/>
          <w:szCs w:val="24"/>
        </w:rPr>
        <w:t>5.1.20.</w:t>
      </w:r>
      <w:r w:rsidR="002E422B" w:rsidRPr="0010144A">
        <w:rPr>
          <w:color w:val="FF0000"/>
          <w:spacing w:val="-4"/>
          <w:sz w:val="24"/>
          <w:szCs w:val="24"/>
        </w:rPr>
        <w:t xml:space="preserve"> </w:t>
      </w:r>
      <w:r w:rsidR="00EE5AF6" w:rsidRPr="0010144A">
        <w:rPr>
          <w:bCs/>
          <w:sz w:val="24"/>
          <w:szCs w:val="24"/>
        </w:rPr>
        <w:t>п</w:t>
      </w:r>
      <w:r w:rsidR="002E422B" w:rsidRPr="0010144A">
        <w:rPr>
          <w:bCs/>
          <w:sz w:val="24"/>
          <w:szCs w:val="24"/>
        </w:rPr>
        <w:t xml:space="preserve">редставлять </w:t>
      </w:r>
      <w:r w:rsidR="00EE5AF6" w:rsidRPr="0010144A">
        <w:rPr>
          <w:bCs/>
          <w:sz w:val="24"/>
          <w:szCs w:val="24"/>
        </w:rPr>
        <w:t>территориальный орган по поручению руководителя территориального органа</w:t>
      </w:r>
      <w:r w:rsidR="0010144A" w:rsidRPr="0010144A">
        <w:rPr>
          <w:bCs/>
          <w:sz w:val="24"/>
          <w:szCs w:val="24"/>
        </w:rPr>
        <w:t xml:space="preserve"> </w:t>
      </w:r>
      <w:r w:rsidR="002E422B" w:rsidRPr="0010144A">
        <w:rPr>
          <w:bCs/>
          <w:sz w:val="24"/>
          <w:szCs w:val="24"/>
        </w:rPr>
        <w:t>в органах государственной власти, органах местного самоуправления, в суде, у хозяйствующих субъектов, иных организация</w:t>
      </w:r>
      <w:r w:rsidR="00EE5AF6" w:rsidRPr="0010144A">
        <w:rPr>
          <w:bCs/>
          <w:sz w:val="24"/>
          <w:szCs w:val="24"/>
        </w:rPr>
        <w:t xml:space="preserve">х и учреждениях </w:t>
      </w:r>
      <w:r w:rsidR="002E422B" w:rsidRPr="0010144A">
        <w:rPr>
          <w:bCs/>
          <w:sz w:val="24"/>
          <w:szCs w:val="24"/>
        </w:rPr>
        <w:t>по вопросам, относящимся к компетенции отдела;</w:t>
      </w:r>
    </w:p>
    <w:p w:rsidR="002E422B" w:rsidRPr="0010144A" w:rsidRDefault="002E422B" w:rsidP="002E422B">
      <w:pPr>
        <w:pStyle w:val="ad"/>
        <w:ind w:right="-11" w:firstLine="692"/>
        <w:jc w:val="both"/>
        <w:rPr>
          <w:bCs/>
          <w:sz w:val="24"/>
          <w:szCs w:val="24"/>
        </w:rPr>
      </w:pPr>
      <w:r w:rsidRPr="0010144A">
        <w:rPr>
          <w:bCs/>
          <w:sz w:val="24"/>
          <w:szCs w:val="24"/>
        </w:rPr>
        <w:t>5.1.21</w:t>
      </w:r>
      <w:r w:rsidR="00EE5AF6" w:rsidRPr="0010144A">
        <w:rPr>
          <w:bCs/>
          <w:sz w:val="24"/>
          <w:szCs w:val="24"/>
        </w:rPr>
        <w:t>. в</w:t>
      </w:r>
      <w:r w:rsidRPr="0010144A">
        <w:rPr>
          <w:bCs/>
          <w:sz w:val="24"/>
          <w:szCs w:val="24"/>
        </w:rPr>
        <w:t>носить предложения по срокам подготовки документов;</w:t>
      </w:r>
    </w:p>
    <w:p w:rsidR="00330E3F" w:rsidRPr="0010144A" w:rsidRDefault="002E422B" w:rsidP="003F6717">
      <w:pPr>
        <w:pStyle w:val="ad"/>
        <w:ind w:right="-11" w:firstLine="692"/>
        <w:jc w:val="both"/>
        <w:rPr>
          <w:bCs/>
          <w:sz w:val="24"/>
          <w:szCs w:val="24"/>
        </w:rPr>
      </w:pPr>
      <w:r w:rsidRPr="0010144A">
        <w:rPr>
          <w:bCs/>
          <w:sz w:val="24"/>
          <w:szCs w:val="24"/>
        </w:rPr>
        <w:t>5.1.22</w:t>
      </w:r>
      <w:r w:rsidR="00EE5AF6" w:rsidRPr="0010144A">
        <w:rPr>
          <w:bCs/>
          <w:sz w:val="24"/>
          <w:szCs w:val="24"/>
        </w:rPr>
        <w:t>. п</w:t>
      </w:r>
      <w:r w:rsidRPr="0010144A">
        <w:rPr>
          <w:bCs/>
          <w:sz w:val="24"/>
          <w:szCs w:val="24"/>
        </w:rPr>
        <w:t>ланировать рабочее время.</w:t>
      </w:r>
    </w:p>
    <w:p w:rsidR="0089682D" w:rsidRPr="0010144A" w:rsidRDefault="00CD1B60" w:rsidP="009201F5">
      <w:pPr>
        <w:shd w:val="clear" w:color="auto" w:fill="FFFFFF"/>
        <w:spacing w:before="240"/>
        <w:ind w:firstLine="709"/>
        <w:rPr>
          <w:sz w:val="24"/>
          <w:szCs w:val="24"/>
        </w:rPr>
      </w:pPr>
      <w:r w:rsidRPr="0010144A">
        <w:rPr>
          <w:color w:val="000000"/>
          <w:spacing w:val="-2"/>
          <w:sz w:val="24"/>
          <w:szCs w:val="24"/>
        </w:rPr>
        <w:t xml:space="preserve">5.2.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>Основные обязанности:</w:t>
      </w:r>
    </w:p>
    <w:p w:rsidR="00335915" w:rsidRPr="0010144A" w:rsidRDefault="00CB074A" w:rsidP="009201F5">
      <w:pPr>
        <w:shd w:val="clear" w:color="auto" w:fill="FFFFFF"/>
        <w:ind w:left="62" w:firstLine="647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="00CD1B60" w:rsidRPr="0010144A">
        <w:rPr>
          <w:rFonts w:eastAsia="Times New Roman"/>
          <w:color w:val="000000"/>
          <w:spacing w:val="-1"/>
          <w:sz w:val="24"/>
          <w:szCs w:val="24"/>
        </w:rPr>
        <w:t xml:space="preserve"> обязан</w:t>
      </w:r>
      <w:r w:rsidR="00335915" w:rsidRPr="0010144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35915" w:rsidRPr="0010144A">
        <w:rPr>
          <w:rFonts w:eastAsia="Times New Roman"/>
          <w:color w:val="000000"/>
          <w:spacing w:val="5"/>
          <w:sz w:val="24"/>
          <w:szCs w:val="24"/>
        </w:rPr>
        <w:t xml:space="preserve">исполнять должностные </w:t>
      </w:r>
      <w:r w:rsidR="00335915" w:rsidRPr="0010144A">
        <w:rPr>
          <w:rFonts w:eastAsia="Times New Roman"/>
          <w:color w:val="000000"/>
          <w:sz w:val="24"/>
          <w:szCs w:val="24"/>
        </w:rPr>
        <w:t xml:space="preserve">обязанности в соответствии со статьями 15, 18 Федерального закона о гражданской </w:t>
      </w:r>
      <w:r w:rsidR="00335915" w:rsidRPr="0010144A">
        <w:rPr>
          <w:rFonts w:eastAsia="Times New Roman"/>
          <w:color w:val="000000"/>
          <w:spacing w:val="-5"/>
          <w:sz w:val="24"/>
          <w:szCs w:val="24"/>
        </w:rPr>
        <w:t>службе:</w:t>
      </w:r>
    </w:p>
    <w:p w:rsidR="00335915" w:rsidRPr="0010144A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соблюдать Конституцию Российской Федерации, федеральные 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конституционные законы, федеральные законы, иные нормативные правовые акты </w:t>
      </w:r>
      <w:r w:rsidRPr="0010144A">
        <w:rPr>
          <w:rFonts w:eastAsia="Times New Roman"/>
          <w:color w:val="000000"/>
          <w:sz w:val="24"/>
          <w:szCs w:val="24"/>
        </w:rPr>
        <w:t xml:space="preserve">Российской Федерации, конституции (уставы), законы и иные нормативные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правовые акты субъекта Российской Федерации и обеспечивать их исполнение;</w:t>
      </w:r>
    </w:p>
    <w:p w:rsidR="00335915" w:rsidRPr="0010144A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исполнять должностные обязанности в соответствии с должностным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регламентом, </w:t>
      </w:r>
      <w:r w:rsidRPr="0010144A">
        <w:rPr>
          <w:color w:val="000000"/>
          <w:spacing w:val="-7"/>
          <w:sz w:val="24"/>
          <w:szCs w:val="24"/>
        </w:rPr>
        <w:t>добросовестно, на высоком профессиональном уровне;</w:t>
      </w:r>
    </w:p>
    <w:p w:rsidR="00335915" w:rsidRPr="0010144A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color w:val="000000"/>
          <w:spacing w:val="-7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3F6717" w:rsidRPr="0010144A" w:rsidRDefault="00335915" w:rsidP="003F6717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4"/>
          <w:szCs w:val="24"/>
        </w:rPr>
      </w:pPr>
      <w:r w:rsidRPr="0010144A">
        <w:rPr>
          <w:rFonts w:eastAsia="Times New Roman"/>
          <w:color w:val="000000"/>
          <w:spacing w:val="4"/>
          <w:sz w:val="24"/>
          <w:szCs w:val="24"/>
        </w:rPr>
        <w:t xml:space="preserve">осуществлять профессиональную служебную деятельность в рамках </w:t>
      </w:r>
      <w:r w:rsidRPr="0010144A">
        <w:rPr>
          <w:rFonts w:eastAsia="Times New Roman"/>
          <w:color w:val="000000"/>
          <w:sz w:val="24"/>
          <w:szCs w:val="24"/>
        </w:rPr>
        <w:t xml:space="preserve">установленной законодательством Российской Федерации компетенции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государственного органа;</w:t>
      </w:r>
    </w:p>
    <w:p w:rsidR="003F6717" w:rsidRPr="0010144A" w:rsidRDefault="003F6717" w:rsidP="003F6717">
      <w:pPr>
        <w:shd w:val="clear" w:color="auto" w:fill="FFFFFF"/>
        <w:tabs>
          <w:tab w:val="left" w:pos="1560"/>
        </w:tabs>
        <w:jc w:val="both"/>
        <w:rPr>
          <w:color w:val="000000"/>
          <w:spacing w:val="-4"/>
          <w:sz w:val="24"/>
          <w:szCs w:val="24"/>
        </w:rPr>
      </w:pPr>
    </w:p>
    <w:p w:rsidR="0010144A" w:rsidRPr="0010144A" w:rsidRDefault="0010144A" w:rsidP="0010144A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4"/>
          <w:szCs w:val="24"/>
        </w:rPr>
      </w:pPr>
      <w:r w:rsidRPr="0010144A">
        <w:rPr>
          <w:sz w:val="24"/>
          <w:szCs w:val="24"/>
        </w:rPr>
        <w:t>рассматривать заявления юридических и физических лиц, материалы, поступившие из органов государственной власти, органов местного самоуправления, прокуратуры, СМИ, иных органов и организаций на действия хозяйствующих субъектов по вопросам нарушения статей 10, 11 Федерального закона «О защите конкуренции», Федерального закона от 28.12.2009  № 381-ФЗ «Об основах государственного регулирования торговой деятельности в Российской Федерации», по которым в установленные сроки готовить проекты запросов, предупреждений, решений об отказе в возбуждении дел, докладные записки о нарушении соответствующих статей законодательства, писем о направлении заявлений для рассмотрения в другие органы и иных необходимых документов;</w:t>
      </w:r>
    </w:p>
    <w:p w:rsidR="0010144A" w:rsidRPr="0010144A" w:rsidRDefault="0010144A" w:rsidP="0010144A">
      <w:pPr>
        <w:pStyle w:val="a3"/>
        <w:numPr>
          <w:ilvl w:val="0"/>
          <w:numId w:val="25"/>
        </w:numPr>
        <w:ind w:left="0" w:firstLine="709"/>
        <w:jc w:val="both"/>
        <w:rPr>
          <w:sz w:val="24"/>
          <w:szCs w:val="24"/>
          <w:lang w:eastAsia="ar-SA"/>
        </w:rPr>
      </w:pPr>
      <w:r w:rsidRPr="0010144A">
        <w:rPr>
          <w:sz w:val="24"/>
          <w:szCs w:val="24"/>
          <w:lang w:eastAsia="ar-SA"/>
        </w:rPr>
        <w:t>осуществлять контроль за соблюдением требований, установленных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РФ от 01.07.2016 № 615);</w:t>
      </w:r>
    </w:p>
    <w:p w:rsidR="0010144A" w:rsidRPr="0010144A" w:rsidRDefault="0010144A" w:rsidP="0010144A">
      <w:pPr>
        <w:pStyle w:val="ConsNormal"/>
        <w:numPr>
          <w:ilvl w:val="0"/>
          <w:numId w:val="25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sz w:val="24"/>
          <w:szCs w:val="24"/>
        </w:rPr>
        <w:t>при рассмотрении дела о нарушении антимонопольного законодательства проводить анализ состояния конкуренции в объеме, необходимом для принятия решения о наличии или об отсутствии нарушения антимонопольного законодательства;</w:t>
      </w:r>
    </w:p>
    <w:p w:rsidR="0010144A" w:rsidRPr="0010144A" w:rsidRDefault="0010144A" w:rsidP="0010144A">
      <w:pPr>
        <w:pStyle w:val="ConsNormal"/>
        <w:numPr>
          <w:ilvl w:val="0"/>
          <w:numId w:val="25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sz w:val="24"/>
          <w:szCs w:val="24"/>
        </w:rPr>
        <w:t>готовить проекты предупреждений и предостережений в</w:t>
      </w:r>
      <w:r w:rsidR="00E3563E">
        <w:rPr>
          <w:rFonts w:ascii="Times New Roman" w:hAnsi="Times New Roman" w:cs="Times New Roman"/>
          <w:sz w:val="24"/>
          <w:szCs w:val="24"/>
        </w:rPr>
        <w:t xml:space="preserve"> адрес хозяйствующих субъектов</w:t>
      </w:r>
      <w:r w:rsidRPr="001014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144A" w:rsidRPr="0010144A" w:rsidRDefault="0010144A" w:rsidP="0010144A">
      <w:pPr>
        <w:pStyle w:val="ConsNormal"/>
        <w:numPr>
          <w:ilvl w:val="0"/>
          <w:numId w:val="25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sz w:val="24"/>
          <w:szCs w:val="24"/>
        </w:rPr>
        <w:lastRenderedPageBreak/>
        <w:t>готовить к возбуждению и рассмотрению дела в отношении  хозяйствующих субъектов при наличии признаков нарушения антимонопольного законодательства, законодательства о торговой деятельности, а именно, готовить докладные записки на имя начальника отдела анализа товарных и финансовых рынков, руководителя территориального органа, его заместителя, о выявленных нарушениях антимонопольного законодательства, законодательства о торговой деятельности, проекты приказов о возбуждении дел, определений, решений и обязательных для исполнения предписаний по результатам рассмотрения дел о нарушениях соответствующих статей;</w:t>
      </w:r>
    </w:p>
    <w:p w:rsidR="0010144A" w:rsidRPr="0010144A" w:rsidRDefault="0010144A" w:rsidP="0010144A">
      <w:pPr>
        <w:pStyle w:val="ConsNormal"/>
        <w:numPr>
          <w:ilvl w:val="0"/>
          <w:numId w:val="25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sz w:val="24"/>
          <w:szCs w:val="24"/>
        </w:rPr>
        <w:t>в установленные Кодексом Российской Федерации об административных правонарушениях и приказом территориального органа сроки готовить к возбуждению и рассмотрению должностными лицами территориального органа административные дела, рассмотрение которых Кодексом Российской Федерации об административных правонарушениях отнесено к компетенции антимонопольного органа, в частности, готовить проекты уведомлений о составлении протоколов, протоколов, определений, постановлений;</w:t>
      </w:r>
    </w:p>
    <w:p w:rsidR="0010144A" w:rsidRPr="0010144A" w:rsidRDefault="0010144A" w:rsidP="0010144A">
      <w:pPr>
        <w:pStyle w:val="ConsNormal"/>
        <w:numPr>
          <w:ilvl w:val="0"/>
          <w:numId w:val="25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sz w:val="24"/>
          <w:szCs w:val="24"/>
        </w:rPr>
        <w:t>формировать и описывать дела о нарушениях антимонопольного законодательства, законодательства о торговой деятельности, законодательства о выборе подрядной организации на выполнение работ по капитальному ремонту в соответствии с постановлением Правительства РФ 01.07.2016 № 615</w:t>
      </w:r>
      <w:r w:rsidRPr="0010144A">
        <w:rPr>
          <w:sz w:val="24"/>
          <w:szCs w:val="24"/>
        </w:rPr>
        <w:t>,</w:t>
      </w:r>
      <w:r w:rsidRPr="0010144A">
        <w:rPr>
          <w:rFonts w:ascii="Times New Roman" w:hAnsi="Times New Roman" w:cs="Times New Roman"/>
          <w:sz w:val="24"/>
          <w:szCs w:val="24"/>
        </w:rPr>
        <w:t xml:space="preserve"> административные дела;</w:t>
      </w:r>
    </w:p>
    <w:p w:rsidR="0010144A" w:rsidRPr="0010144A" w:rsidRDefault="0010144A" w:rsidP="0010144A">
      <w:pPr>
        <w:pStyle w:val="ConsNormal"/>
        <w:numPr>
          <w:ilvl w:val="0"/>
          <w:numId w:val="25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рассмотрении жалоб в порядке статьи 18.1 </w:t>
      </w:r>
      <w:r w:rsidRPr="0010144A">
        <w:rPr>
          <w:rFonts w:ascii="Times New Roman" w:hAnsi="Times New Roman" w:cs="Times New Roman"/>
          <w:sz w:val="24"/>
          <w:szCs w:val="24"/>
        </w:rPr>
        <w:t>Федерального закона «О защите конкуренции»</w:t>
      </w:r>
      <w:r w:rsidRPr="0010144A">
        <w:rPr>
          <w:sz w:val="24"/>
          <w:szCs w:val="24"/>
        </w:rPr>
        <w:t xml:space="preserve"> </w:t>
      </w:r>
      <w:r w:rsidRPr="0010144A">
        <w:rPr>
          <w:rFonts w:ascii="Times New Roman" w:hAnsi="Times New Roman" w:cs="Times New Roman"/>
          <w:sz w:val="24"/>
          <w:szCs w:val="24"/>
        </w:rPr>
        <w:t>в рамках</w:t>
      </w:r>
      <w:r w:rsidR="00E3563E" w:rsidRPr="00E3563E">
        <w:rPr>
          <w:rFonts w:ascii="Times New Roman" w:hAnsi="Times New Roman" w:cs="Times New Roman"/>
          <w:sz w:val="24"/>
          <w:szCs w:val="24"/>
        </w:rPr>
        <w:t xml:space="preserve"> </w:t>
      </w:r>
      <w:r w:rsidR="00E3563E">
        <w:rPr>
          <w:rFonts w:ascii="Times New Roman" w:hAnsi="Times New Roman" w:cs="Times New Roman"/>
          <w:sz w:val="24"/>
          <w:szCs w:val="24"/>
        </w:rPr>
        <w:t>контроля соблюдения требований, предусмотренных</w:t>
      </w:r>
      <w:r w:rsidRPr="0010144A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3563E">
        <w:rPr>
          <w:rFonts w:ascii="Times New Roman" w:hAnsi="Times New Roman" w:cs="Times New Roman"/>
          <w:sz w:val="24"/>
          <w:szCs w:val="24"/>
        </w:rPr>
        <w:t>м</w:t>
      </w:r>
      <w:r w:rsidRPr="0010144A">
        <w:rPr>
          <w:rFonts w:ascii="Times New Roman" w:hAnsi="Times New Roman" w:cs="Times New Roman"/>
          <w:sz w:val="24"/>
          <w:szCs w:val="24"/>
        </w:rPr>
        <w:t xml:space="preserve"> Правительства РФ от 01.07.2016 № 615;</w:t>
      </w:r>
    </w:p>
    <w:p w:rsidR="0010144A" w:rsidRPr="0010144A" w:rsidRDefault="0010144A" w:rsidP="0010144A">
      <w:pPr>
        <w:pStyle w:val="ConsNormal"/>
        <w:numPr>
          <w:ilvl w:val="0"/>
          <w:numId w:val="25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bCs/>
          <w:sz w:val="24"/>
          <w:szCs w:val="24"/>
        </w:rPr>
        <w:t>участвовать в проведении контрольных мероприятий территориального органа, оформлять документы в соответствии с Порядком проведения контрольных мероприятий;</w:t>
      </w:r>
    </w:p>
    <w:p w:rsidR="0010144A" w:rsidRPr="0010144A" w:rsidRDefault="0010144A" w:rsidP="0010144A">
      <w:pPr>
        <w:pStyle w:val="ConsNormal"/>
        <w:numPr>
          <w:ilvl w:val="0"/>
          <w:numId w:val="25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sz w:val="24"/>
          <w:szCs w:val="24"/>
        </w:rPr>
        <w:t xml:space="preserve">готовить информационные сообщения о деятельности территориального органа по </w:t>
      </w:r>
      <w:r w:rsidRPr="0010144A">
        <w:rPr>
          <w:rFonts w:ascii="Times New Roman" w:hAnsi="Times New Roman" w:cs="Times New Roman"/>
          <w:bCs/>
          <w:sz w:val="24"/>
          <w:szCs w:val="24"/>
        </w:rPr>
        <w:t>статьям 10, 11, 18.1, 25</w:t>
      </w:r>
      <w:r w:rsidR="00E3563E">
        <w:rPr>
          <w:rFonts w:ascii="Times New Roman" w:hAnsi="Times New Roman" w:cs="Times New Roman"/>
          <w:bCs/>
          <w:sz w:val="24"/>
          <w:szCs w:val="24"/>
        </w:rPr>
        <w:t>, 27-30</w:t>
      </w:r>
      <w:r w:rsidRPr="0010144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 защите конкуренции», </w:t>
      </w:r>
      <w:r w:rsidRPr="0010144A">
        <w:rPr>
          <w:rFonts w:ascii="Times New Roman" w:hAnsi="Times New Roman" w:cs="Times New Roman"/>
          <w:sz w:val="24"/>
          <w:szCs w:val="24"/>
        </w:rPr>
        <w:t>Федерального закона «Об основах государственного регулирования торговой деятельности в Российской Федерации»,</w:t>
      </w:r>
      <w:r w:rsidRPr="0010144A">
        <w:rPr>
          <w:rFonts w:ascii="Times New Roman" w:hAnsi="Times New Roman" w:cs="Times New Roman"/>
          <w:bCs/>
          <w:sz w:val="24"/>
          <w:szCs w:val="24"/>
        </w:rPr>
        <w:t xml:space="preserve"> постановления Правительства РФ </w:t>
      </w:r>
      <w:r w:rsidRPr="0010144A">
        <w:rPr>
          <w:rFonts w:ascii="Times New Roman" w:hAnsi="Times New Roman" w:cs="Times New Roman"/>
          <w:sz w:val="24"/>
          <w:szCs w:val="24"/>
        </w:rPr>
        <w:t>01.07.2016 № 615 для СМИ по поручению начальника отдела анализа товарных и финансовых рынков, руководителя территориального органа, его заместителя;</w:t>
      </w:r>
    </w:p>
    <w:p w:rsidR="0010144A" w:rsidRDefault="0010144A" w:rsidP="0010144A">
      <w:pPr>
        <w:pStyle w:val="af"/>
        <w:numPr>
          <w:ilvl w:val="0"/>
          <w:numId w:val="25"/>
        </w:numPr>
        <w:spacing w:after="0"/>
        <w:ind w:left="0" w:right="-11" w:firstLine="691"/>
        <w:rPr>
          <w:sz w:val="24"/>
          <w:szCs w:val="24"/>
        </w:rPr>
      </w:pPr>
      <w:r w:rsidRPr="0010144A">
        <w:rPr>
          <w:sz w:val="24"/>
          <w:szCs w:val="24"/>
        </w:rPr>
        <w:t xml:space="preserve">представлять интересы территориального органа в Арбитражном суде Челябинской области, в Восемнадцатом арбитражном апелляционном суде, в Арбитражном суде Уральского округа по делам об оспаривании решений и предписаний антимонопольного органа, в судах общей юрисдикции, в том числе по Кодексу административного судопроизводства, а также участвовать в качестве третьего лица в рассмотрении судами дел, связанных с применением антимонопольного законодательства, законодательства о торговой деятельности, </w:t>
      </w:r>
      <w:r w:rsidRPr="0010144A">
        <w:rPr>
          <w:bCs w:val="0"/>
          <w:sz w:val="24"/>
          <w:szCs w:val="24"/>
        </w:rPr>
        <w:t xml:space="preserve">постановления Правительства РФ </w:t>
      </w:r>
      <w:r w:rsidRPr="0010144A">
        <w:rPr>
          <w:sz w:val="24"/>
          <w:szCs w:val="24"/>
        </w:rPr>
        <w:t>01.07.2016 № 615, а также по искам территориального органа в пределах выданной доверенности;</w:t>
      </w:r>
    </w:p>
    <w:p w:rsidR="00E3563E" w:rsidRPr="0010144A" w:rsidRDefault="00E3563E" w:rsidP="0010144A">
      <w:pPr>
        <w:pStyle w:val="af"/>
        <w:numPr>
          <w:ilvl w:val="0"/>
          <w:numId w:val="25"/>
        </w:numPr>
        <w:spacing w:after="0"/>
        <w:ind w:left="0" w:right="-11" w:firstLine="691"/>
        <w:rPr>
          <w:sz w:val="24"/>
          <w:szCs w:val="24"/>
        </w:rPr>
      </w:pPr>
      <w:r>
        <w:rPr>
          <w:sz w:val="24"/>
          <w:szCs w:val="24"/>
        </w:rPr>
        <w:t>осуществлять государственный контроль за экономической концентрацией на товарных рынках Челябинской области (рассматривает ходатайства и уведомления, предусмотренные статьями 27-30 Федерального закона от 26.07.2006 № 135-ФЗ «О защите конкуренции», Федеральным законом от 17.08.1995 № 147-ФЗ «О естественных монополиях»);</w:t>
      </w:r>
    </w:p>
    <w:p w:rsidR="0010144A" w:rsidRPr="0010144A" w:rsidRDefault="0010144A" w:rsidP="0010144A">
      <w:pPr>
        <w:pStyle w:val="af"/>
        <w:numPr>
          <w:ilvl w:val="0"/>
          <w:numId w:val="25"/>
        </w:numPr>
        <w:spacing w:after="0"/>
        <w:ind w:left="0" w:right="-11" w:firstLine="691"/>
        <w:rPr>
          <w:sz w:val="24"/>
          <w:szCs w:val="24"/>
        </w:rPr>
      </w:pPr>
      <w:r w:rsidRPr="0010144A">
        <w:rPr>
          <w:sz w:val="24"/>
          <w:szCs w:val="24"/>
        </w:rPr>
        <w:t xml:space="preserve">готовить по заданию начальника отдела, руководителя территориального органа материалы к отчетам о деятельности отдела за определенный период; </w:t>
      </w:r>
    </w:p>
    <w:p w:rsidR="0010144A" w:rsidRPr="0010144A" w:rsidRDefault="0010144A" w:rsidP="0010144A">
      <w:pPr>
        <w:pStyle w:val="af"/>
        <w:numPr>
          <w:ilvl w:val="0"/>
          <w:numId w:val="25"/>
        </w:numPr>
        <w:spacing w:after="0"/>
        <w:ind w:left="0" w:right="-11" w:firstLine="691"/>
        <w:rPr>
          <w:sz w:val="24"/>
          <w:szCs w:val="24"/>
        </w:rPr>
      </w:pPr>
      <w:r w:rsidRPr="0010144A">
        <w:rPr>
          <w:sz w:val="24"/>
          <w:szCs w:val="24"/>
        </w:rPr>
        <w:t>осуществлять в установленном порядке работу по комплектованию, хранению, учету и использованию документов, образовавшихся в процессе своей служебной деятельности;</w:t>
      </w:r>
    </w:p>
    <w:p w:rsidR="0010144A" w:rsidRPr="0010144A" w:rsidRDefault="0010144A" w:rsidP="0010144A">
      <w:pPr>
        <w:pStyle w:val="af"/>
        <w:numPr>
          <w:ilvl w:val="0"/>
          <w:numId w:val="25"/>
        </w:numPr>
        <w:tabs>
          <w:tab w:val="left" w:pos="360"/>
        </w:tabs>
        <w:spacing w:after="0"/>
        <w:ind w:left="0" w:right="-11" w:firstLine="713"/>
        <w:rPr>
          <w:sz w:val="24"/>
          <w:szCs w:val="24"/>
        </w:rPr>
      </w:pPr>
      <w:r w:rsidRPr="0010144A">
        <w:rPr>
          <w:sz w:val="24"/>
          <w:szCs w:val="24"/>
        </w:rPr>
        <w:t>визировать у начальника отдела все проекты подготовленных документов в процессе исполнения должностных обязанностей для подписания, утверждения, согласования руководителем территориального органа;</w:t>
      </w:r>
    </w:p>
    <w:p w:rsidR="0010144A" w:rsidRPr="0010144A" w:rsidRDefault="0010144A" w:rsidP="0010144A">
      <w:pPr>
        <w:pStyle w:val="ConsNormal"/>
        <w:numPr>
          <w:ilvl w:val="0"/>
          <w:numId w:val="25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4A">
        <w:rPr>
          <w:rFonts w:ascii="Times New Roman" w:hAnsi="Times New Roman" w:cs="Times New Roman"/>
          <w:sz w:val="24"/>
          <w:szCs w:val="24"/>
        </w:rPr>
        <w:t>обеспечивать контроль за своевременным и полным исполнением постановлений о наложении штрафа, вынесенных должностными лицами территориального органа по делам об административных правонарушениях;</w:t>
      </w:r>
    </w:p>
    <w:p w:rsidR="00DF6151" w:rsidRPr="0010144A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исполнять поручения </w:t>
      </w:r>
      <w:r w:rsidR="00AD48BC" w:rsidRPr="0010144A">
        <w:rPr>
          <w:rFonts w:eastAsia="Times New Roman"/>
          <w:color w:val="000000"/>
          <w:spacing w:val="-1"/>
          <w:sz w:val="24"/>
          <w:szCs w:val="24"/>
        </w:rPr>
        <w:t>руководителя территориального органа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10144A" w:rsidRPr="0010144A">
        <w:rPr>
          <w:rFonts w:eastAsia="Times New Roman"/>
          <w:color w:val="000000"/>
          <w:spacing w:val="-1"/>
          <w:sz w:val="24"/>
          <w:szCs w:val="24"/>
        </w:rPr>
        <w:t xml:space="preserve">начальника отдела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данные в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>пределах их полномочий, установленных законодательством Российской Федерации;</w:t>
      </w:r>
    </w:p>
    <w:p w:rsidR="00DF6151" w:rsidRPr="0010144A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color w:val="000000"/>
          <w:spacing w:val="-6"/>
          <w:sz w:val="24"/>
          <w:szCs w:val="24"/>
        </w:rPr>
        <w:t>соблюдать служебный распо</w:t>
      </w:r>
      <w:r w:rsidR="00DE37BF" w:rsidRPr="0010144A">
        <w:rPr>
          <w:color w:val="000000"/>
          <w:spacing w:val="-6"/>
          <w:sz w:val="24"/>
          <w:szCs w:val="24"/>
        </w:rPr>
        <w:t>рядок территориального органа</w:t>
      </w:r>
      <w:r w:rsidRPr="0010144A">
        <w:rPr>
          <w:color w:val="000000"/>
          <w:spacing w:val="-6"/>
          <w:sz w:val="24"/>
          <w:szCs w:val="24"/>
        </w:rPr>
        <w:t>;</w:t>
      </w:r>
    </w:p>
    <w:p w:rsidR="00837AF3" w:rsidRPr="0010144A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беречь государственное имущество, предоставленное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для исполнения </w:t>
      </w:r>
      <w:r w:rsidRPr="0010144A">
        <w:rPr>
          <w:rFonts w:eastAsia="Times New Roman"/>
          <w:color w:val="000000"/>
          <w:spacing w:val="-1"/>
          <w:sz w:val="24"/>
          <w:szCs w:val="24"/>
        </w:rPr>
        <w:lastRenderedPageBreak/>
        <w:t>должностных обязанностей;</w:t>
      </w:r>
    </w:p>
    <w:p w:rsidR="00837AF3" w:rsidRPr="0010144A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не разглашать сведения, составляющие государственную и иную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 xml:space="preserve">охраняемую федеральным законом тайну, а также сведения, ставшие ему известными </w:t>
      </w:r>
      <w:r w:rsidRPr="0010144A">
        <w:rPr>
          <w:rFonts w:eastAsia="Times New Roman"/>
          <w:color w:val="000000"/>
          <w:sz w:val="24"/>
          <w:szCs w:val="24"/>
        </w:rPr>
        <w:t xml:space="preserve">в связи с исполнением должностных обязанностей, в том числе сведения, </w:t>
      </w:r>
      <w:r w:rsidRPr="0010144A">
        <w:rPr>
          <w:rFonts w:eastAsia="Times New Roman"/>
          <w:color w:val="000000"/>
          <w:spacing w:val="9"/>
          <w:sz w:val="24"/>
          <w:szCs w:val="24"/>
        </w:rPr>
        <w:t xml:space="preserve">касающиеся частной жизни и здоровья граждан или затрагивающие их честь и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>достоинство;</w:t>
      </w:r>
    </w:p>
    <w:p w:rsidR="00837AF3" w:rsidRPr="0010144A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color w:val="000000"/>
          <w:spacing w:val="-5"/>
          <w:sz w:val="24"/>
          <w:szCs w:val="24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837AF3" w:rsidRPr="0010144A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color w:val="000000"/>
          <w:spacing w:val="-5"/>
          <w:sz w:val="24"/>
          <w:szCs w:val="24"/>
        </w:rPr>
        <w:t>соблюдать установленные правила публичных выступлений и предоставления служебной информации;</w:t>
      </w:r>
    </w:p>
    <w:p w:rsidR="00837AF3" w:rsidRPr="0010144A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соблюдать ограничения, </w:t>
      </w:r>
      <w:r w:rsidRPr="0010144A">
        <w:rPr>
          <w:rFonts w:eastAsia="Times New Roman"/>
          <w:color w:val="000000"/>
          <w:sz w:val="24"/>
          <w:szCs w:val="24"/>
        </w:rPr>
        <w:t xml:space="preserve">установленные Федеральным законом о </w:t>
      </w:r>
      <w:r w:rsidRPr="0010144A">
        <w:rPr>
          <w:rFonts w:eastAsia="Times New Roman"/>
          <w:color w:val="000000"/>
          <w:spacing w:val="7"/>
          <w:sz w:val="24"/>
          <w:szCs w:val="24"/>
        </w:rPr>
        <w:t xml:space="preserve">гражданской службе и другими федеральными законами для государственных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>гражданских служащих,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 выполнять обязательства и требования к </w:t>
      </w: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служебному поведению, не нарушать запреты, которые установлены Федеральным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законом о гражданской службе и другими федеральными законами;</w:t>
      </w:r>
    </w:p>
    <w:p w:rsidR="00837AF3" w:rsidRPr="0010144A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color w:val="000000"/>
          <w:spacing w:val="-7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37AF3" w:rsidRPr="0010144A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color w:val="000000"/>
          <w:spacing w:val="-5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37AF3" w:rsidRPr="0010144A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представлять в установленном порядке предусмотренные федеральным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законом сведения о себе и членах своей семьи;</w:t>
      </w:r>
    </w:p>
    <w:p w:rsidR="00837AF3" w:rsidRPr="0010144A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п</w:t>
      </w:r>
      <w:r w:rsidRPr="0010144A">
        <w:rPr>
          <w:rFonts w:eastAsia="Times New Roman"/>
          <w:color w:val="000000"/>
          <w:spacing w:val="8"/>
          <w:sz w:val="24"/>
          <w:szCs w:val="24"/>
        </w:rPr>
        <w:t xml:space="preserve">редставлять сведения о своих доходах, расходах, об имуществе и 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обязательствах имущественного характера членов своей семьи представителю </w:t>
      </w:r>
      <w:r w:rsidRPr="0010144A">
        <w:rPr>
          <w:rFonts w:eastAsia="Times New Roman"/>
          <w:color w:val="000000"/>
          <w:sz w:val="24"/>
          <w:szCs w:val="24"/>
        </w:rPr>
        <w:t xml:space="preserve">нанимателя в соответствии с требованиями статей 20 и 20.1 Федерального закона о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>гражданской службе;</w:t>
      </w:r>
    </w:p>
    <w:p w:rsidR="00837AF3" w:rsidRPr="0010144A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в письменной форме уведомлять руководителя </w:t>
      </w:r>
      <w:r w:rsidR="00043C36" w:rsidRPr="0010144A">
        <w:rPr>
          <w:rFonts w:eastAsia="Times New Roman"/>
          <w:color w:val="000000"/>
          <w:spacing w:val="2"/>
          <w:sz w:val="24"/>
          <w:szCs w:val="24"/>
        </w:rPr>
        <w:t>территориального органа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 о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намерении выполнять иную оплачиваемую работу до начала ее выполнения;</w:t>
      </w:r>
    </w:p>
    <w:p w:rsidR="00837AF3" w:rsidRPr="0010144A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1"/>
          <w:sz w:val="24"/>
          <w:szCs w:val="24"/>
        </w:rPr>
        <w:t>в письменно</w:t>
      </w:r>
      <w:r w:rsidR="00DE37BF" w:rsidRPr="0010144A">
        <w:rPr>
          <w:rFonts w:eastAsia="Times New Roman"/>
          <w:color w:val="000000"/>
          <w:spacing w:val="1"/>
          <w:sz w:val="24"/>
          <w:szCs w:val="24"/>
        </w:rPr>
        <w:t>й форме уведомлять руководителя</w:t>
      </w: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43C36" w:rsidRPr="0010144A">
        <w:rPr>
          <w:rFonts w:eastAsia="Times New Roman"/>
          <w:color w:val="000000"/>
          <w:spacing w:val="2"/>
          <w:sz w:val="24"/>
          <w:szCs w:val="24"/>
        </w:rPr>
        <w:t>территориального органа</w:t>
      </w:r>
      <w:r w:rsidR="00DE37BF" w:rsidRPr="0010144A">
        <w:rPr>
          <w:rFonts w:eastAsia="Times New Roman"/>
          <w:color w:val="000000"/>
          <w:spacing w:val="2"/>
          <w:sz w:val="24"/>
          <w:szCs w:val="24"/>
        </w:rPr>
        <w:t xml:space="preserve"> о </w:t>
      </w:r>
      <w:r w:rsidRPr="0010144A">
        <w:rPr>
          <w:rFonts w:eastAsia="Times New Roman"/>
          <w:color w:val="000000"/>
          <w:sz w:val="24"/>
          <w:szCs w:val="24"/>
        </w:rPr>
        <w:t xml:space="preserve">возникновении личной заинтересованности при исполнении должностных </w:t>
      </w: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обязанностей, которая приводит или может привести к конфликту интересов, как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837AF3" w:rsidRPr="0010144A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4"/>
          <w:sz w:val="24"/>
          <w:szCs w:val="24"/>
        </w:rPr>
        <w:t xml:space="preserve">в письменной форме уведомлять </w:t>
      </w:r>
      <w:r w:rsidR="00DE37BF" w:rsidRPr="0010144A">
        <w:rPr>
          <w:rFonts w:eastAsia="Times New Roman"/>
          <w:color w:val="000000"/>
          <w:spacing w:val="1"/>
          <w:sz w:val="24"/>
          <w:szCs w:val="24"/>
        </w:rPr>
        <w:t xml:space="preserve">руководителя </w:t>
      </w:r>
      <w:r w:rsidR="00043C36" w:rsidRPr="0010144A">
        <w:rPr>
          <w:rFonts w:eastAsia="Times New Roman"/>
          <w:color w:val="000000"/>
          <w:spacing w:val="2"/>
          <w:sz w:val="24"/>
          <w:szCs w:val="24"/>
        </w:rPr>
        <w:t>территориального органа</w:t>
      </w:r>
      <w:r w:rsidR="00DE37BF" w:rsidRPr="0010144A">
        <w:rPr>
          <w:rFonts w:eastAsia="Times New Roman"/>
          <w:color w:val="FF0000"/>
          <w:spacing w:val="2"/>
          <w:sz w:val="24"/>
          <w:szCs w:val="24"/>
        </w:rPr>
        <w:t xml:space="preserve"> </w:t>
      </w:r>
      <w:r w:rsidRPr="0010144A">
        <w:rPr>
          <w:rFonts w:eastAsia="Times New Roman"/>
          <w:color w:val="000000"/>
          <w:spacing w:val="4"/>
          <w:sz w:val="24"/>
          <w:szCs w:val="24"/>
        </w:rPr>
        <w:t xml:space="preserve">обо всех </w:t>
      </w:r>
      <w:r w:rsidRPr="0010144A">
        <w:rPr>
          <w:rFonts w:eastAsia="Times New Roman"/>
          <w:color w:val="000000"/>
          <w:spacing w:val="6"/>
          <w:sz w:val="24"/>
          <w:szCs w:val="24"/>
        </w:rPr>
        <w:t xml:space="preserve">фактах обращения к нему в целях склонения его к совершению коррупционных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>правонарушений;</w:t>
      </w:r>
    </w:p>
    <w:p w:rsidR="00837AF3" w:rsidRPr="0010144A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color w:val="000000"/>
          <w:spacing w:val="-6"/>
          <w:sz w:val="24"/>
          <w:szCs w:val="24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837AF3" w:rsidRPr="0010144A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4"/>
          <w:sz w:val="24"/>
          <w:szCs w:val="24"/>
        </w:rPr>
        <w:t xml:space="preserve">сообщать о выходе из гражданства Российской Федерации или о </w:t>
      </w:r>
      <w:r w:rsidRPr="0010144A">
        <w:rPr>
          <w:rFonts w:eastAsia="Times New Roman"/>
          <w:color w:val="000000"/>
          <w:spacing w:val="9"/>
          <w:sz w:val="24"/>
          <w:szCs w:val="24"/>
        </w:rPr>
        <w:t xml:space="preserve">приобретении гражданства другого государства в день выхода из гражданства </w:t>
      </w:r>
      <w:r w:rsidRPr="0010144A">
        <w:rPr>
          <w:rFonts w:eastAsia="Times New Roman"/>
          <w:color w:val="000000"/>
          <w:sz w:val="24"/>
          <w:szCs w:val="24"/>
        </w:rPr>
        <w:t>Российской Федерации или в день приобретения гражданства другого государства;</w:t>
      </w:r>
    </w:p>
    <w:p w:rsidR="00837AF3" w:rsidRPr="0010144A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не совершать поступки, порочащие свою честь и достоинство;</w:t>
      </w:r>
    </w:p>
    <w:p w:rsidR="00837AF3" w:rsidRPr="0010144A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5"/>
          <w:sz w:val="24"/>
          <w:szCs w:val="24"/>
        </w:rPr>
        <w:t xml:space="preserve">не допускать конфликтных ситуаций, способных нанести ущерб его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репутации или авторитету государственного органа;</w:t>
      </w:r>
    </w:p>
    <w:p w:rsidR="00837AF3" w:rsidRPr="0010144A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соблюдать при исполнении должностных обязанностей права и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законные интересы граждан и организаций;</w:t>
      </w:r>
    </w:p>
    <w:p w:rsidR="00837AF3" w:rsidRPr="0010144A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исходить из того, что признание, соблюдение и защита прав и свобод </w:t>
      </w:r>
      <w:r w:rsidRPr="0010144A">
        <w:rPr>
          <w:rFonts w:eastAsia="Times New Roman"/>
          <w:color w:val="000000"/>
          <w:spacing w:val="7"/>
          <w:sz w:val="24"/>
          <w:szCs w:val="24"/>
        </w:rPr>
        <w:t xml:space="preserve">человека и гражданина определяют смысл и содержание </w:t>
      </w:r>
      <w:r w:rsidR="00BA66D3" w:rsidRPr="0010144A">
        <w:rPr>
          <w:rFonts w:eastAsia="Times New Roman"/>
          <w:color w:val="000000"/>
          <w:spacing w:val="7"/>
          <w:sz w:val="24"/>
          <w:szCs w:val="24"/>
        </w:rPr>
        <w:t>его</w:t>
      </w:r>
      <w:r w:rsidRPr="0010144A">
        <w:rPr>
          <w:rFonts w:eastAsia="Times New Roman"/>
          <w:color w:val="000000"/>
          <w:spacing w:val="7"/>
          <w:sz w:val="24"/>
          <w:szCs w:val="24"/>
        </w:rPr>
        <w:t xml:space="preserve"> профессиональной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>служебной деятельности;</w:t>
      </w:r>
    </w:p>
    <w:p w:rsidR="00837AF3" w:rsidRPr="0010144A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z w:val="24"/>
          <w:szCs w:val="24"/>
        </w:rPr>
        <w:t xml:space="preserve">обеспечивать равное, беспристрастное отношение ко всем физическим 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и юридическим лицам, не оказывать предпочтение каким-либо общественным или </w:t>
      </w:r>
      <w:r w:rsidRPr="0010144A">
        <w:rPr>
          <w:rFonts w:eastAsia="Times New Roman"/>
          <w:color w:val="000000"/>
          <w:sz w:val="24"/>
          <w:szCs w:val="24"/>
        </w:rPr>
        <w:t xml:space="preserve">религиозным объединениям, профессиональным или социальным группам, </w:t>
      </w:r>
      <w:r w:rsidRPr="0010144A">
        <w:rPr>
          <w:rFonts w:eastAsia="Times New Roman"/>
          <w:color w:val="000000"/>
          <w:spacing w:val="4"/>
          <w:sz w:val="24"/>
          <w:szCs w:val="24"/>
        </w:rPr>
        <w:t xml:space="preserve">гражданам и организациям и не допускать предвзятости в отношении таких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объединений, групп, граждан и организаций;</w:t>
      </w:r>
    </w:p>
    <w:p w:rsidR="00837AF3" w:rsidRPr="0010144A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проявлять корректность в обращении с гражданами;</w:t>
      </w:r>
    </w:p>
    <w:p w:rsidR="00837AF3" w:rsidRPr="0010144A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5"/>
          <w:sz w:val="24"/>
          <w:szCs w:val="24"/>
        </w:rPr>
        <w:t xml:space="preserve">проявлять уважение к нравственным обычаям и традициям народов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Российской Федерации;</w:t>
      </w:r>
    </w:p>
    <w:p w:rsidR="00837AF3" w:rsidRPr="0010144A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4"/>
          <w:sz w:val="24"/>
          <w:szCs w:val="24"/>
        </w:rPr>
        <w:t xml:space="preserve">учитывать культурные и иные особенности различных этнических и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социальных групп, а также конфессий;</w:t>
      </w:r>
    </w:p>
    <w:p w:rsidR="00837AF3" w:rsidRPr="0010144A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z w:val="24"/>
          <w:szCs w:val="24"/>
        </w:rPr>
        <w:lastRenderedPageBreak/>
        <w:t xml:space="preserve">способствовать межнациональному и межконфессиональному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>согласию;</w:t>
      </w:r>
    </w:p>
    <w:p w:rsidR="00837AF3" w:rsidRPr="0010144A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-3"/>
          <w:sz w:val="24"/>
          <w:szCs w:val="24"/>
        </w:rPr>
        <w:t>в</w:t>
      </w:r>
      <w:r w:rsidRPr="0010144A">
        <w:rPr>
          <w:rFonts w:eastAsia="Times New Roman"/>
          <w:color w:val="000000"/>
          <w:spacing w:val="3"/>
          <w:sz w:val="24"/>
          <w:szCs w:val="24"/>
        </w:rPr>
        <w:t>ыполнять иные обязанности в соответствии с законодательством Российской Федерации, нормативн</w:t>
      </w:r>
      <w:r w:rsidR="007359EA">
        <w:rPr>
          <w:rFonts w:eastAsia="Times New Roman"/>
          <w:color w:val="000000"/>
          <w:spacing w:val="3"/>
          <w:sz w:val="24"/>
          <w:szCs w:val="24"/>
        </w:rPr>
        <w:t>ыми правовыми актами ФАС России,</w:t>
      </w: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поручениями </w:t>
      </w:r>
      <w:r w:rsidR="00AD48BC" w:rsidRPr="0010144A">
        <w:rPr>
          <w:rFonts w:eastAsia="Times New Roman"/>
          <w:color w:val="000000"/>
          <w:spacing w:val="-1"/>
          <w:sz w:val="24"/>
          <w:szCs w:val="24"/>
        </w:rPr>
        <w:t>руководителя территориального органа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DF134A" w:rsidRPr="0010144A" w:rsidRDefault="00DF134A" w:rsidP="001D70D4">
      <w:pPr>
        <w:spacing w:before="240"/>
        <w:ind w:left="590" w:firstLine="119"/>
        <w:jc w:val="both"/>
        <w:rPr>
          <w:sz w:val="24"/>
          <w:szCs w:val="24"/>
        </w:rPr>
      </w:pPr>
      <w:r w:rsidRPr="0010144A">
        <w:rPr>
          <w:color w:val="000000"/>
          <w:sz w:val="24"/>
          <w:szCs w:val="24"/>
        </w:rPr>
        <w:t xml:space="preserve">5.3. </w:t>
      </w:r>
      <w:r w:rsidRPr="0010144A">
        <w:rPr>
          <w:rFonts w:eastAsia="Times New Roman"/>
          <w:color w:val="000000"/>
          <w:sz w:val="24"/>
          <w:szCs w:val="24"/>
        </w:rPr>
        <w:t>Ограничения:</w:t>
      </w:r>
    </w:p>
    <w:p w:rsidR="00DF134A" w:rsidRPr="0010144A" w:rsidRDefault="00DF134A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4"/>
          <w:szCs w:val="24"/>
        </w:rPr>
      </w:pPr>
      <w:r w:rsidRPr="0010144A">
        <w:rPr>
          <w:color w:val="000000"/>
          <w:spacing w:val="-6"/>
          <w:sz w:val="24"/>
          <w:szCs w:val="24"/>
        </w:rPr>
        <w:t>5.3.1.</w:t>
      </w:r>
      <w:r w:rsidRPr="0010144A">
        <w:rPr>
          <w:color w:val="000000"/>
          <w:sz w:val="24"/>
          <w:szCs w:val="24"/>
        </w:rPr>
        <w:tab/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 обязан соблюдать ограничения, </w:t>
      </w: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связанные с прохождением гражданской службы, установленные статьей 16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Федерального закона о гражданской службе и иными федеральными законами;</w:t>
      </w:r>
    </w:p>
    <w:p w:rsidR="00DF134A" w:rsidRPr="0010144A" w:rsidRDefault="00DF134A" w:rsidP="009201F5">
      <w:pPr>
        <w:shd w:val="clear" w:color="auto" w:fill="FFFFFF"/>
        <w:ind w:left="14" w:right="19" w:firstLine="695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5.3.2. </w:t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 не может находиться на гражданской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>службе в случае:</w:t>
      </w:r>
    </w:p>
    <w:p w:rsidR="00DF134A" w:rsidRPr="0010144A" w:rsidRDefault="00DF134A" w:rsidP="009201F5">
      <w:pPr>
        <w:widowControl/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DF134A" w:rsidRPr="0010144A" w:rsidRDefault="00DF134A" w:rsidP="009201F5">
      <w:pPr>
        <w:widowControl/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F134A" w:rsidRPr="0010144A" w:rsidRDefault="00DF134A" w:rsidP="009201F5">
      <w:pPr>
        <w:widowControl/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DF134A" w:rsidRPr="0010144A" w:rsidRDefault="00DF134A" w:rsidP="009201F5">
      <w:pPr>
        <w:widowControl/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DF134A" w:rsidRPr="0010144A" w:rsidRDefault="00DF134A" w:rsidP="009201F5">
      <w:pPr>
        <w:widowControl/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C61AD5" w:rsidRPr="0010144A">
        <w:rPr>
          <w:sz w:val="24"/>
          <w:szCs w:val="24"/>
        </w:rPr>
        <w:t xml:space="preserve">государственным </w:t>
      </w:r>
      <w:r w:rsidRPr="0010144A">
        <w:rPr>
          <w:sz w:val="24"/>
          <w:szCs w:val="24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0144A" w:rsidRPr="0010144A" w:rsidRDefault="00DF134A" w:rsidP="0010144A">
      <w:pPr>
        <w:widowControl/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 xml:space="preserve">6) </w:t>
      </w:r>
      <w:r w:rsidR="0010144A" w:rsidRPr="0010144A">
        <w:rPr>
          <w:sz w:val="24"/>
          <w:szCs w:val="24"/>
        </w:rPr>
        <w:t>прекращение гражданства Российской Федерации;</w:t>
      </w:r>
    </w:p>
    <w:p w:rsidR="00DF134A" w:rsidRPr="0010144A" w:rsidRDefault="0010144A" w:rsidP="0010144A">
      <w:pPr>
        <w:widowControl/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DF134A" w:rsidRPr="0010144A" w:rsidRDefault="00DF134A" w:rsidP="009201F5">
      <w:pPr>
        <w:widowControl/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F134A" w:rsidRPr="0010144A" w:rsidRDefault="00DF134A" w:rsidP="009201F5">
      <w:pPr>
        <w:widowControl/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 xml:space="preserve">9) непредставления установленных </w:t>
      </w:r>
      <w:r w:rsidRPr="0010144A">
        <w:rPr>
          <w:rFonts w:eastAsia="Times New Roman"/>
          <w:color w:val="000000"/>
          <w:sz w:val="24"/>
          <w:szCs w:val="24"/>
        </w:rPr>
        <w:t xml:space="preserve">Федеральным законом о </w:t>
      </w:r>
      <w:r w:rsidRPr="0010144A">
        <w:rPr>
          <w:rFonts w:eastAsia="Times New Roman"/>
          <w:color w:val="000000"/>
          <w:spacing w:val="7"/>
          <w:sz w:val="24"/>
          <w:szCs w:val="24"/>
        </w:rPr>
        <w:t>гражданской службе</w:t>
      </w:r>
      <w:r w:rsidRPr="0010144A">
        <w:rPr>
          <w:sz w:val="24"/>
          <w:szCs w:val="24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F134A" w:rsidRPr="0010144A" w:rsidRDefault="00DF134A" w:rsidP="009201F5">
      <w:pPr>
        <w:widowControl/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>10) утраты представителем нанимателя доверия к</w:t>
      </w:r>
      <w:r w:rsidR="00C61AD5" w:rsidRPr="0010144A">
        <w:rPr>
          <w:sz w:val="24"/>
          <w:szCs w:val="24"/>
        </w:rPr>
        <w:t xml:space="preserve"> государственному</w:t>
      </w:r>
      <w:r w:rsidRPr="0010144A">
        <w:rPr>
          <w:sz w:val="24"/>
          <w:szCs w:val="24"/>
        </w:rPr>
        <w:t xml:space="preserve">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10144A">
        <w:rPr>
          <w:rFonts w:eastAsia="Times New Roman"/>
          <w:color w:val="000000"/>
          <w:sz w:val="24"/>
          <w:szCs w:val="24"/>
        </w:rPr>
        <w:t xml:space="preserve">Федеральным законом о </w:t>
      </w:r>
      <w:r w:rsidRPr="0010144A">
        <w:rPr>
          <w:rFonts w:eastAsia="Times New Roman"/>
          <w:color w:val="000000"/>
          <w:spacing w:val="7"/>
          <w:sz w:val="24"/>
          <w:szCs w:val="24"/>
        </w:rPr>
        <w:t>гражданской службе</w:t>
      </w:r>
      <w:r w:rsidRPr="0010144A">
        <w:rPr>
          <w:sz w:val="24"/>
          <w:szCs w:val="24"/>
        </w:rPr>
        <w:t>, Федеральным законом от 25.12.2008 № 273-ФЗ «О противодействии коррупции» и другими федеральными законами;</w:t>
      </w:r>
    </w:p>
    <w:p w:rsidR="00DF134A" w:rsidRPr="0010144A" w:rsidRDefault="00DF134A" w:rsidP="009201F5">
      <w:pPr>
        <w:widowControl/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F134A" w:rsidRPr="0010144A" w:rsidRDefault="00DF134A" w:rsidP="009201F5">
      <w:pPr>
        <w:widowControl/>
        <w:ind w:firstLine="709"/>
        <w:jc w:val="both"/>
        <w:rPr>
          <w:sz w:val="24"/>
          <w:szCs w:val="24"/>
        </w:rPr>
      </w:pPr>
      <w:r w:rsidRPr="0010144A">
        <w:rPr>
          <w:sz w:val="24"/>
          <w:szCs w:val="24"/>
        </w:rPr>
        <w:t>12) непредставления сведений, предусмотренных статьей</w:t>
      </w:r>
      <w:r w:rsidRPr="0010144A">
        <w:rPr>
          <w:color w:val="0000FF"/>
          <w:sz w:val="24"/>
          <w:szCs w:val="24"/>
        </w:rPr>
        <w:t xml:space="preserve"> </w:t>
      </w:r>
      <w:r w:rsidRPr="0010144A">
        <w:rPr>
          <w:sz w:val="24"/>
          <w:szCs w:val="24"/>
        </w:rPr>
        <w:t xml:space="preserve">20.2 </w:t>
      </w:r>
      <w:r w:rsidRPr="0010144A">
        <w:rPr>
          <w:rFonts w:eastAsia="Times New Roman"/>
          <w:color w:val="000000"/>
          <w:sz w:val="24"/>
          <w:szCs w:val="24"/>
        </w:rPr>
        <w:t xml:space="preserve">Федерального закона о </w:t>
      </w:r>
      <w:r w:rsidRPr="0010144A">
        <w:rPr>
          <w:rFonts w:eastAsia="Times New Roman"/>
          <w:color w:val="000000"/>
          <w:spacing w:val="7"/>
          <w:sz w:val="24"/>
          <w:szCs w:val="24"/>
        </w:rPr>
        <w:t>гражданской службе</w:t>
      </w:r>
      <w:r w:rsidRPr="0010144A">
        <w:rPr>
          <w:sz w:val="24"/>
          <w:szCs w:val="24"/>
        </w:rPr>
        <w:t>.</w:t>
      </w:r>
    </w:p>
    <w:p w:rsidR="00DF134A" w:rsidRPr="0010144A" w:rsidRDefault="00DF134A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4"/>
          <w:szCs w:val="24"/>
        </w:rPr>
      </w:pPr>
      <w:r w:rsidRPr="0010144A">
        <w:rPr>
          <w:color w:val="000000"/>
          <w:spacing w:val="-2"/>
          <w:sz w:val="24"/>
          <w:szCs w:val="24"/>
        </w:rPr>
        <w:t xml:space="preserve">5.4. 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>Запреты:</w:t>
      </w:r>
    </w:p>
    <w:p w:rsidR="00043C36" w:rsidRPr="0010144A" w:rsidRDefault="00DF134A" w:rsidP="009201F5">
      <w:pPr>
        <w:shd w:val="clear" w:color="auto" w:fill="FFFFFF"/>
        <w:ind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5.4.1. </w:t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ведущему специалисту-эксперту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 запрещается замещать должность государственной гражданской службы в случае:</w:t>
      </w:r>
    </w:p>
    <w:p w:rsidR="0010144A" w:rsidRPr="0010144A" w:rsidRDefault="0010144A" w:rsidP="0010144A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0144A">
        <w:rPr>
          <w:rFonts w:eastAsia="Times New Roman"/>
          <w:sz w:val="24"/>
          <w:szCs w:val="24"/>
        </w:rPr>
        <w:t xml:space="preserve">избрания или назначения на государственную должность, за </w:t>
      </w:r>
      <w:r w:rsidRPr="0010144A">
        <w:rPr>
          <w:rFonts w:eastAsia="Times New Roman"/>
          <w:spacing w:val="-1"/>
          <w:sz w:val="24"/>
          <w:szCs w:val="24"/>
        </w:rPr>
        <w:t xml:space="preserve">исключением случаев, установленных частью второй статьи 4 Федерального конституционного закона от 06.11.2020 № 4-ФКЗ «О правительстве Российской Федерации» и частью девятой статьи 12 Федерального закона от 22.12.2020 № 437-ФЗ «О федеральной территории «Сириус»; </w:t>
      </w:r>
    </w:p>
    <w:p w:rsidR="00043C36" w:rsidRPr="0010144A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z w:val="24"/>
          <w:szCs w:val="24"/>
        </w:rPr>
        <w:t>избрания на выборную должность в органе местного самоуправления;</w:t>
      </w:r>
    </w:p>
    <w:p w:rsidR="00DF134A" w:rsidRPr="0010144A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избрания на оплачиваемую выборную должность в органе </w:t>
      </w:r>
      <w:r w:rsidRPr="0010144A">
        <w:rPr>
          <w:rFonts w:eastAsia="Times New Roman"/>
          <w:color w:val="000000"/>
          <w:sz w:val="24"/>
          <w:szCs w:val="24"/>
        </w:rPr>
        <w:t xml:space="preserve">профессионального союза, в том числе в выборном органе первичной профсоюзной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организации, созданной в государственном органе.</w:t>
      </w:r>
    </w:p>
    <w:p w:rsidR="00DF134A" w:rsidRPr="0010144A" w:rsidRDefault="00CE61C9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заниматься предпринимательской деятельностью лично или через </w:t>
      </w: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доверенных лиц, участвовать в управлении коммерческой организацией или в управлении некоммерческой организацией (за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садоводческого, огороднического, дачного потребительских кооперативов, </w:t>
      </w:r>
      <w:r w:rsidRPr="0010144A">
        <w:rPr>
          <w:rFonts w:eastAsia="Times New Roman"/>
          <w:color w:val="000000"/>
          <w:spacing w:val="4"/>
          <w:sz w:val="24"/>
          <w:szCs w:val="24"/>
        </w:rPr>
        <w:t>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приобретать в случаях, установленных федеральным законом, ценные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бумаги, по которым может быть получен доход;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быть поверенным или представителем по делам третьих лиц в </w:t>
      </w:r>
      <w:r w:rsidRPr="0010144A">
        <w:rPr>
          <w:rFonts w:eastAsia="Times New Roman"/>
          <w:color w:val="000000"/>
          <w:sz w:val="24"/>
          <w:szCs w:val="24"/>
        </w:rPr>
        <w:t xml:space="preserve">государственном органе, в котором он замещает должность государственной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гражданской службы, если иное не предусмотрено Федеральным законом о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гражданской службе и другими федеральными законами;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z w:val="24"/>
          <w:szCs w:val="24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вознаграждение, ссуды, услуги, оплату развлечений, отдыха, транспортных расходов </w:t>
      </w:r>
      <w:r w:rsidRPr="0010144A">
        <w:rPr>
          <w:rFonts w:eastAsia="Times New Roman"/>
          <w:color w:val="000000"/>
          <w:spacing w:val="4"/>
          <w:sz w:val="24"/>
          <w:szCs w:val="24"/>
        </w:rPr>
        <w:t xml:space="preserve">и иные вознаграждения). Подарки, полученные </w:t>
      </w:r>
      <w:r w:rsidR="00E84071" w:rsidRPr="0010144A">
        <w:rPr>
          <w:rFonts w:eastAsia="Times New Roman"/>
          <w:color w:val="000000"/>
          <w:spacing w:val="-1"/>
          <w:sz w:val="24"/>
          <w:szCs w:val="24"/>
        </w:rPr>
        <w:t>ведущим специалистом-экспертом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 в связи с протокольными мероприятиями, со служебными командировками и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с другими официальными мероприятиями, признаются федеральной собственностью </w:t>
      </w:r>
      <w:r w:rsidRPr="0010144A">
        <w:rPr>
          <w:rFonts w:eastAsia="Times New Roman"/>
          <w:color w:val="000000"/>
          <w:spacing w:val="8"/>
          <w:sz w:val="24"/>
          <w:szCs w:val="24"/>
        </w:rPr>
        <w:t xml:space="preserve">и передаются руководителем территориального органа по акту в Федеральную 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антимонопольную службу, за исключением случаев, установленных Гражданским </w:t>
      </w:r>
      <w:r w:rsidRPr="0010144A">
        <w:rPr>
          <w:rFonts w:eastAsia="Times New Roman"/>
          <w:color w:val="000000"/>
          <w:sz w:val="24"/>
          <w:szCs w:val="24"/>
        </w:rPr>
        <w:t xml:space="preserve">кодексом Российской Федерации. </w:t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Pr="0010144A">
        <w:rPr>
          <w:rFonts w:eastAsia="Times New Roman"/>
          <w:color w:val="000000"/>
          <w:sz w:val="24"/>
          <w:szCs w:val="24"/>
        </w:rPr>
        <w:t xml:space="preserve">, сдавший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 xml:space="preserve">подарок, полученный им в связи с протокольным мероприятием, служебной </w:t>
      </w:r>
      <w:r w:rsidRPr="0010144A">
        <w:rPr>
          <w:rFonts w:eastAsia="Times New Roman"/>
          <w:color w:val="000000"/>
          <w:spacing w:val="6"/>
          <w:sz w:val="24"/>
          <w:szCs w:val="24"/>
        </w:rPr>
        <w:t xml:space="preserve">командировкой или другим официальным мероприятием, может его выкупить в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порядке, устанавливаемом нормативными правовыми актами Российской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>Федерации;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4"/>
          <w:szCs w:val="24"/>
        </w:rPr>
      </w:pP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выезжать в связи с исполнением должностных обязанностей за пределы </w:t>
      </w:r>
      <w:r w:rsidRPr="0010144A">
        <w:rPr>
          <w:rFonts w:eastAsia="Times New Roman"/>
          <w:color w:val="000000"/>
          <w:sz w:val="24"/>
          <w:szCs w:val="24"/>
        </w:rPr>
        <w:t xml:space="preserve">территории Российской Федерации за счет средств физических и юридических лиц, </w:t>
      </w: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за исключением служебных командировок, осуществляемых в соответствии с </w:t>
      </w:r>
      <w:r w:rsidRPr="0010144A">
        <w:rPr>
          <w:rFonts w:eastAsia="Times New Roman"/>
          <w:color w:val="000000"/>
          <w:spacing w:val="5"/>
          <w:sz w:val="24"/>
          <w:szCs w:val="24"/>
        </w:rPr>
        <w:t xml:space="preserve">законодательством Российской Федерации, по договоренности государственных </w:t>
      </w:r>
      <w:r w:rsidRPr="0010144A">
        <w:rPr>
          <w:rFonts w:eastAsia="Times New Roman"/>
          <w:color w:val="000000"/>
          <w:spacing w:val="4"/>
          <w:sz w:val="24"/>
          <w:szCs w:val="24"/>
        </w:rPr>
        <w:t xml:space="preserve">органов Российской Федерации, государственных органов субъектов Российской </w:t>
      </w:r>
      <w:r w:rsidRPr="0010144A">
        <w:rPr>
          <w:rFonts w:eastAsia="Times New Roman"/>
          <w:color w:val="000000"/>
          <w:sz w:val="24"/>
          <w:szCs w:val="24"/>
        </w:rPr>
        <w:t xml:space="preserve">Федерации или муниципальных органов с государственными или муниципальными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органами иностранных государств, международными или иностранными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>организациями;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использовать в целях, не связанных с исполнением должностных </w:t>
      </w:r>
      <w:r w:rsidRPr="0010144A">
        <w:rPr>
          <w:rFonts w:eastAsia="Times New Roman"/>
          <w:color w:val="000000"/>
          <w:spacing w:val="5"/>
          <w:sz w:val="24"/>
          <w:szCs w:val="24"/>
        </w:rPr>
        <w:t xml:space="preserve">обязанностей, средства материально-технического и иного обеспечения, другое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государственное имущество, а также передавать их другим лицам;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8"/>
          <w:sz w:val="24"/>
          <w:szCs w:val="24"/>
        </w:rPr>
        <w:t xml:space="preserve">разглашать или использовать в целях, не связанных с гражданской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z w:val="24"/>
          <w:szCs w:val="24"/>
        </w:rPr>
        <w:t xml:space="preserve">допускать публичные высказывания, суждения и оценки, в том числе в 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средствах </w:t>
      </w:r>
      <w:r w:rsidRPr="0010144A"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массовой информации, в отношении деятельности государственных </w:t>
      </w: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органов, их руководителей, включая решения вышестоящего государственного </w:t>
      </w:r>
      <w:r w:rsidRPr="0010144A">
        <w:rPr>
          <w:rFonts w:eastAsia="Times New Roman"/>
          <w:color w:val="000000"/>
          <w:spacing w:val="10"/>
          <w:sz w:val="24"/>
          <w:szCs w:val="24"/>
        </w:rPr>
        <w:t xml:space="preserve">органа либо Федеральной антимонопольной службы, если это не входит в его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должностные обязанности;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4"/>
          <w:szCs w:val="24"/>
        </w:rPr>
      </w:pPr>
      <w:r w:rsidRPr="0010144A">
        <w:rPr>
          <w:rFonts w:eastAsia="Times New Roman"/>
          <w:color w:val="000000"/>
          <w:spacing w:val="5"/>
          <w:sz w:val="24"/>
          <w:szCs w:val="24"/>
        </w:rPr>
        <w:t xml:space="preserve">принимать без письменного разрешения представителя нанимателя 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награды, почетные и специальные звания (за исключением научных) иностранных </w:t>
      </w:r>
      <w:r w:rsidRPr="0010144A">
        <w:rPr>
          <w:rFonts w:eastAsia="Times New Roman"/>
          <w:color w:val="000000"/>
          <w:spacing w:val="6"/>
          <w:sz w:val="24"/>
          <w:szCs w:val="24"/>
        </w:rPr>
        <w:t xml:space="preserve">государств, международных организаций, а также политических партий, других 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общественных объединений и религиозных объединений, если в его должностные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>обязанности входит взаимодействие с указанными организациями и объединениями;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4"/>
          <w:szCs w:val="24"/>
        </w:rPr>
      </w:pP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использовать преимущества должностного положения для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предвыборной агитации, а также для агитации по вопросам референдума;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4"/>
          <w:szCs w:val="24"/>
        </w:rPr>
      </w:pP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использовать должностные полномочия в интересах политических </w:t>
      </w:r>
      <w:r w:rsidRPr="0010144A">
        <w:rPr>
          <w:rFonts w:eastAsia="Times New Roman"/>
          <w:color w:val="000000"/>
          <w:spacing w:val="8"/>
          <w:sz w:val="24"/>
          <w:szCs w:val="24"/>
        </w:rPr>
        <w:t xml:space="preserve">партий, других общественных объединений, религиозных объединений и иных </w:t>
      </w: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организаций, а также публично выражать отношение к указанным объединениям и </w:t>
      </w:r>
      <w:r w:rsidRPr="0010144A">
        <w:rPr>
          <w:rFonts w:eastAsia="Times New Roman"/>
          <w:color w:val="000000"/>
          <w:spacing w:val="4"/>
          <w:sz w:val="24"/>
          <w:szCs w:val="24"/>
        </w:rPr>
        <w:t xml:space="preserve">организациям в качестве государственного гражданского служащего, если это не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входит в его должностные обязанности;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4"/>
          <w:szCs w:val="24"/>
        </w:rPr>
      </w:pPr>
      <w:r w:rsidRPr="0010144A">
        <w:rPr>
          <w:rFonts w:eastAsia="Times New Roman"/>
          <w:color w:val="000000"/>
          <w:sz w:val="24"/>
          <w:szCs w:val="24"/>
        </w:rPr>
        <w:t xml:space="preserve">создавать в государственных органах структуры политических партий, </w:t>
      </w:r>
      <w:r w:rsidRPr="0010144A">
        <w:rPr>
          <w:rFonts w:eastAsia="Times New Roman"/>
          <w:color w:val="000000"/>
          <w:spacing w:val="5"/>
          <w:sz w:val="24"/>
          <w:szCs w:val="24"/>
        </w:rPr>
        <w:t xml:space="preserve">других общественных объединений (за исключением профессиональных союзов, </w:t>
      </w: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ветеранских и иных органов общественной самодеятельности) и религиозных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объединений или способствовать созданию указанных структур;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4"/>
          <w:szCs w:val="24"/>
        </w:rPr>
      </w:pPr>
      <w:r w:rsidRPr="0010144A">
        <w:rPr>
          <w:rFonts w:eastAsia="Times New Roman"/>
          <w:color w:val="000000"/>
          <w:sz w:val="24"/>
          <w:szCs w:val="24"/>
        </w:rPr>
        <w:t xml:space="preserve">прекращать исполнение должностных обязанностей в целях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урегулирования служебного спора;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4"/>
          <w:szCs w:val="24"/>
        </w:rPr>
      </w:pP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входить в состав органов управления, попечительских или </w:t>
      </w:r>
      <w:r w:rsidRPr="0010144A">
        <w:rPr>
          <w:rFonts w:eastAsia="Times New Roman"/>
          <w:color w:val="000000"/>
          <w:sz w:val="24"/>
          <w:szCs w:val="24"/>
        </w:rPr>
        <w:t xml:space="preserve">наблюдательных советов, иных органов иностранных некоммерческих </w:t>
      </w: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неправительственных организаций и действующих на территории Российской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Федерации их структурных подразделений, если иное не предусмотрено </w:t>
      </w:r>
      <w:r w:rsidRPr="0010144A">
        <w:rPr>
          <w:rFonts w:eastAsia="Times New Roman"/>
          <w:color w:val="000000"/>
          <w:sz w:val="24"/>
          <w:szCs w:val="24"/>
        </w:rPr>
        <w:t xml:space="preserve">международным договором Российской Федерации или законодательством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Российской Федерации;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4"/>
          <w:szCs w:val="24"/>
        </w:rPr>
      </w:pPr>
      <w:r w:rsidRPr="0010144A">
        <w:rPr>
          <w:rFonts w:eastAsia="Times New Roman"/>
          <w:color w:val="000000"/>
          <w:spacing w:val="5"/>
          <w:sz w:val="24"/>
          <w:szCs w:val="24"/>
        </w:rPr>
        <w:t xml:space="preserve">заниматься без письменного разрешения представителя нанимателя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10144A">
        <w:rPr>
          <w:rFonts w:eastAsia="Times New Roman"/>
          <w:color w:val="000000"/>
          <w:spacing w:val="9"/>
          <w:sz w:val="24"/>
          <w:szCs w:val="24"/>
        </w:rPr>
        <w:t xml:space="preserve">граждан и лиц без гражданства, если иное не предусмотрено международным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договором Российской Федерации или законодательством Российской Федерации.</w:t>
      </w:r>
    </w:p>
    <w:p w:rsidR="00DF134A" w:rsidRPr="0010144A" w:rsidRDefault="00CB07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ведущему специалисту-эксперту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="00DF134A" w:rsidRPr="0010144A">
        <w:rPr>
          <w:rFonts w:eastAsia="Times New Roman"/>
          <w:color w:val="000000"/>
          <w:spacing w:val="1"/>
          <w:sz w:val="24"/>
          <w:szCs w:val="24"/>
        </w:rPr>
        <w:t xml:space="preserve">наличные денежные средства и ценности в иностранных банках, расположенных за 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 xml:space="preserve">пределами территории Российской Федерации, владеть и (или) пользоваться </w:t>
      </w:r>
      <w:r w:rsidR="00DF134A" w:rsidRPr="0010144A">
        <w:rPr>
          <w:rFonts w:eastAsia="Times New Roman"/>
          <w:color w:val="000000"/>
          <w:spacing w:val="1"/>
          <w:sz w:val="24"/>
          <w:szCs w:val="24"/>
        </w:rPr>
        <w:t xml:space="preserve">иностранными финансовыми инструментами в случаях, предусмотренных </w:t>
      </w:r>
      <w:r w:rsidR="00DF134A" w:rsidRPr="0010144A">
        <w:rPr>
          <w:rFonts w:eastAsia="Times New Roman"/>
          <w:color w:val="000000"/>
          <w:spacing w:val="5"/>
          <w:sz w:val="24"/>
          <w:szCs w:val="24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="00DF134A" w:rsidRPr="0010144A">
        <w:rPr>
          <w:rFonts w:eastAsia="Times New Roman"/>
          <w:color w:val="000000"/>
          <w:sz w:val="24"/>
          <w:szCs w:val="24"/>
        </w:rPr>
        <w:t xml:space="preserve">банках, расположенных за пределами территории Российской Федерации, владеть и 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>(или) пользоваться иностранными финансовыми инструментами».</w:t>
      </w:r>
    </w:p>
    <w:p w:rsidR="00DF134A" w:rsidRPr="0010144A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z w:val="24"/>
          <w:szCs w:val="24"/>
        </w:rPr>
        <w:t xml:space="preserve">В случае, если владение </w:t>
      </w:r>
      <w:r w:rsidR="00E84071" w:rsidRPr="0010144A">
        <w:rPr>
          <w:rFonts w:eastAsia="Times New Roman"/>
          <w:color w:val="000000"/>
          <w:spacing w:val="-1"/>
          <w:sz w:val="24"/>
          <w:szCs w:val="24"/>
        </w:rPr>
        <w:t>ведущим специалистом-экспертом</w:t>
      </w:r>
      <w:r w:rsidR="00FA6822" w:rsidRPr="0010144A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10144A">
        <w:rPr>
          <w:rFonts w:eastAsia="Times New Roman"/>
          <w:color w:val="000000"/>
          <w:spacing w:val="7"/>
          <w:sz w:val="24"/>
          <w:szCs w:val="24"/>
        </w:rPr>
        <w:t xml:space="preserve">ценными бумагами (долями участия, паями в уставных (складочных) капиталах 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организаций) приводит или может привести к конфликту интересов, </w:t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 обязан передать принадлежащие ему ценные бумаги (доли </w:t>
      </w:r>
      <w:r w:rsidRPr="0010144A">
        <w:rPr>
          <w:rFonts w:eastAsia="Times New Roman"/>
          <w:color w:val="000000"/>
          <w:sz w:val="24"/>
          <w:szCs w:val="24"/>
        </w:rPr>
        <w:t xml:space="preserve">участия, паи в уставных (складочных) капиталах организаций) в доверительное </w:t>
      </w:r>
      <w:r w:rsidRPr="0010144A">
        <w:rPr>
          <w:rFonts w:eastAsia="Times New Roman"/>
          <w:color w:val="000000"/>
          <w:spacing w:val="9"/>
          <w:sz w:val="24"/>
          <w:szCs w:val="24"/>
        </w:rPr>
        <w:t xml:space="preserve">управление в соответствии с гражданским законодательством Российской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>Федерации.</w:t>
      </w:r>
    </w:p>
    <w:p w:rsidR="00DF134A" w:rsidRPr="0010144A" w:rsidRDefault="00CB07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="00DF134A" w:rsidRPr="0010144A">
        <w:rPr>
          <w:rFonts w:eastAsia="Times New Roman"/>
          <w:color w:val="000000"/>
          <w:sz w:val="24"/>
          <w:szCs w:val="24"/>
        </w:rPr>
        <w:t xml:space="preserve"> после увольнения с </w:t>
      </w:r>
      <w:r w:rsidR="00DF134A" w:rsidRPr="0010144A">
        <w:rPr>
          <w:rFonts w:eastAsia="Times New Roman"/>
          <w:color w:val="000000"/>
          <w:spacing w:val="2"/>
          <w:sz w:val="24"/>
          <w:szCs w:val="24"/>
        </w:rPr>
        <w:t xml:space="preserve">гражданской службы не вправе разглашать или использовать в интересах </w:t>
      </w:r>
      <w:r w:rsidR="00DF134A" w:rsidRPr="0010144A">
        <w:rPr>
          <w:rFonts w:eastAsia="Times New Roman"/>
          <w:color w:val="000000"/>
          <w:spacing w:val="8"/>
          <w:sz w:val="24"/>
          <w:szCs w:val="24"/>
        </w:rPr>
        <w:t xml:space="preserve">организаций либо физических лиц сведения конфиденциального характера или </w:t>
      </w:r>
      <w:r w:rsidR="00DF134A" w:rsidRPr="0010144A">
        <w:rPr>
          <w:rFonts w:eastAsia="Times New Roman"/>
          <w:color w:val="000000"/>
          <w:sz w:val="24"/>
          <w:szCs w:val="24"/>
        </w:rPr>
        <w:t xml:space="preserve">служебную информацию, ставшие ему известными в связи с исполнением 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>должностных обязанностей.</w:t>
      </w:r>
    </w:p>
    <w:p w:rsidR="00DF134A" w:rsidRPr="0010144A" w:rsidRDefault="00CB07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 xml:space="preserve">, замещавший должность </w:t>
      </w:r>
      <w:r w:rsidR="00DF134A" w:rsidRPr="0010144A">
        <w:rPr>
          <w:rFonts w:eastAsia="Times New Roman"/>
          <w:color w:val="000000"/>
          <w:spacing w:val="2"/>
          <w:sz w:val="24"/>
          <w:szCs w:val="24"/>
        </w:rPr>
        <w:t xml:space="preserve">гражданской службы, включенную в перечень должностей, установленный 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 xml:space="preserve">нормативными правовыми актами Российской Федерации, в течение двух лет после </w:t>
      </w:r>
      <w:r w:rsidR="00DF134A" w:rsidRPr="0010144A">
        <w:rPr>
          <w:rFonts w:eastAsia="Times New Roman"/>
          <w:color w:val="000000"/>
          <w:sz w:val="24"/>
          <w:szCs w:val="24"/>
        </w:rPr>
        <w:t xml:space="preserve">увольнения с гражданской службы не вправе без согласия соответствующей </w:t>
      </w:r>
      <w:r w:rsidR="00DF134A" w:rsidRPr="0010144A">
        <w:rPr>
          <w:rFonts w:eastAsia="Times New Roman"/>
          <w:color w:val="000000"/>
          <w:spacing w:val="3"/>
          <w:sz w:val="24"/>
          <w:szCs w:val="24"/>
        </w:rPr>
        <w:t xml:space="preserve">комиссии по соблюдению требований к служебному поведению государственных </w:t>
      </w:r>
      <w:r w:rsidR="00DF134A" w:rsidRPr="0010144A">
        <w:rPr>
          <w:rFonts w:eastAsia="Times New Roman"/>
          <w:color w:val="000000"/>
          <w:spacing w:val="8"/>
          <w:sz w:val="24"/>
          <w:szCs w:val="24"/>
        </w:rPr>
        <w:t xml:space="preserve">гражданских служащих и урегулированию конфликтов интересов замещать на </w:t>
      </w:r>
      <w:r w:rsidR="00DF134A" w:rsidRPr="0010144A">
        <w:rPr>
          <w:rFonts w:eastAsia="Times New Roman"/>
          <w:color w:val="000000"/>
          <w:sz w:val="24"/>
          <w:szCs w:val="24"/>
        </w:rPr>
        <w:t xml:space="preserve">условиях трудового договора должности в организации и (или) выполнять в данной </w:t>
      </w:r>
      <w:r w:rsidR="00DF134A" w:rsidRPr="0010144A">
        <w:rPr>
          <w:rFonts w:eastAsia="Times New Roman"/>
          <w:color w:val="000000"/>
          <w:spacing w:val="1"/>
          <w:sz w:val="24"/>
          <w:szCs w:val="24"/>
        </w:rPr>
        <w:t xml:space="preserve">организации </w:t>
      </w:r>
      <w:r w:rsidR="00DF134A" w:rsidRPr="0010144A"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работу (оказывать данной организации услуги) на условиях </w:t>
      </w:r>
      <w:r w:rsidR="00DF134A" w:rsidRPr="0010144A">
        <w:rPr>
          <w:rFonts w:eastAsia="Times New Roman"/>
          <w:color w:val="000000"/>
          <w:sz w:val="24"/>
          <w:szCs w:val="24"/>
        </w:rPr>
        <w:t xml:space="preserve">гражданско-правового договора (гражданско-правовых договоров) в случаях, 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 xml:space="preserve">предусмотренных федеральными законами, если отдельные функции </w:t>
      </w:r>
      <w:r w:rsidR="00DF134A" w:rsidRPr="0010144A">
        <w:rPr>
          <w:rFonts w:eastAsia="Times New Roman"/>
          <w:color w:val="000000"/>
          <w:sz w:val="24"/>
          <w:szCs w:val="24"/>
        </w:rPr>
        <w:t xml:space="preserve">государственного управления данной организацией входили в должностные </w:t>
      </w:r>
      <w:r w:rsidR="00DF134A" w:rsidRPr="0010144A">
        <w:rPr>
          <w:rFonts w:eastAsia="Times New Roman"/>
          <w:color w:val="000000"/>
          <w:spacing w:val="-2"/>
          <w:sz w:val="24"/>
          <w:szCs w:val="24"/>
        </w:rPr>
        <w:t xml:space="preserve">(служебные) обязанности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ведущего специалиста-эксперта</w:t>
      </w:r>
      <w:r w:rsidR="00DF134A" w:rsidRPr="0010144A">
        <w:rPr>
          <w:rFonts w:eastAsia="Times New Roman"/>
          <w:color w:val="000000"/>
          <w:spacing w:val="-2"/>
          <w:sz w:val="24"/>
          <w:szCs w:val="24"/>
        </w:rPr>
        <w:t xml:space="preserve">. Согласие </w:t>
      </w:r>
      <w:r w:rsidR="00DF134A" w:rsidRPr="0010144A">
        <w:rPr>
          <w:rFonts w:eastAsia="Times New Roman"/>
          <w:color w:val="000000"/>
          <w:spacing w:val="2"/>
          <w:sz w:val="24"/>
          <w:szCs w:val="24"/>
        </w:rPr>
        <w:t xml:space="preserve">соответствующей комиссии по соблюдению требований к служебному поведению </w:t>
      </w:r>
      <w:r w:rsidR="00C61AD5" w:rsidRPr="0010144A">
        <w:rPr>
          <w:rFonts w:eastAsia="Times New Roman"/>
          <w:color w:val="000000"/>
          <w:spacing w:val="2"/>
          <w:sz w:val="24"/>
          <w:szCs w:val="24"/>
        </w:rPr>
        <w:t xml:space="preserve">государственных </w:t>
      </w:r>
      <w:r w:rsidR="00DF134A" w:rsidRPr="0010144A">
        <w:rPr>
          <w:rFonts w:eastAsia="Times New Roman"/>
          <w:color w:val="000000"/>
          <w:sz w:val="24"/>
          <w:szCs w:val="24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11956" w:rsidRPr="0010144A" w:rsidRDefault="00CB074A" w:rsidP="00711956">
      <w:pPr>
        <w:pStyle w:val="a3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="00DF134A" w:rsidRPr="0010144A">
        <w:rPr>
          <w:rFonts w:eastAsia="Times New Roman"/>
          <w:color w:val="000000"/>
          <w:spacing w:val="2"/>
          <w:sz w:val="24"/>
          <w:szCs w:val="24"/>
        </w:rPr>
        <w:t xml:space="preserve"> вправе с предварительным уведомлением руководителя </w:t>
      </w:r>
      <w:r w:rsidR="00000ED4" w:rsidRPr="0010144A">
        <w:rPr>
          <w:rFonts w:eastAsia="Times New Roman"/>
          <w:color w:val="000000"/>
          <w:spacing w:val="2"/>
          <w:sz w:val="24"/>
          <w:szCs w:val="24"/>
        </w:rPr>
        <w:t>территориального органа</w:t>
      </w:r>
      <w:r w:rsidR="00DF134A" w:rsidRPr="0010144A">
        <w:rPr>
          <w:rFonts w:eastAsia="Times New Roman"/>
          <w:color w:val="000000"/>
          <w:spacing w:val="2"/>
          <w:sz w:val="24"/>
          <w:szCs w:val="24"/>
        </w:rPr>
        <w:t xml:space="preserve"> выполнять иную оплачиваемую работу, 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>если это не повлечет за собой конфликт интересов.</w:t>
      </w:r>
    </w:p>
    <w:p w:rsidR="00DF134A" w:rsidRPr="0010144A" w:rsidRDefault="00CB074A" w:rsidP="00995591">
      <w:pPr>
        <w:pStyle w:val="a3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="00DF134A" w:rsidRPr="0010144A">
        <w:rPr>
          <w:rFonts w:eastAsia="Times New Roman"/>
          <w:color w:val="000000"/>
          <w:spacing w:val="3"/>
          <w:sz w:val="24"/>
          <w:szCs w:val="24"/>
        </w:rPr>
        <w:t xml:space="preserve"> осуществляет иные права и </w:t>
      </w:r>
      <w:r w:rsidR="00DF134A" w:rsidRPr="0010144A">
        <w:rPr>
          <w:rFonts w:eastAsia="Times New Roman"/>
          <w:color w:val="000000"/>
          <w:sz w:val="24"/>
          <w:szCs w:val="24"/>
        </w:rPr>
        <w:t xml:space="preserve">исполняет обязанности, предусмотренные законодательством Российской Федерации, приказами и </w:t>
      </w:r>
      <w:r w:rsidR="007E67B9" w:rsidRPr="0010144A">
        <w:rPr>
          <w:sz w:val="24"/>
          <w:szCs w:val="24"/>
        </w:rPr>
        <w:t>поручениями руководителя территориального органа,</w:t>
      </w:r>
      <w:r w:rsidR="0010144A" w:rsidRPr="0010144A">
        <w:rPr>
          <w:sz w:val="24"/>
          <w:szCs w:val="24"/>
        </w:rPr>
        <w:t xml:space="preserve"> начальника отдела.</w:t>
      </w:r>
      <w:r w:rsidR="007E67B9" w:rsidRPr="0010144A">
        <w:rPr>
          <w:sz w:val="24"/>
          <w:szCs w:val="24"/>
        </w:rPr>
        <w:t xml:space="preserve">  </w:t>
      </w:r>
    </w:p>
    <w:p w:rsidR="00DF134A" w:rsidRPr="0010144A" w:rsidRDefault="00CB074A" w:rsidP="00995591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="00DF134A" w:rsidRPr="0010144A">
        <w:rPr>
          <w:rFonts w:eastAsia="Times New Roman"/>
          <w:color w:val="000000"/>
          <w:sz w:val="24"/>
          <w:szCs w:val="24"/>
        </w:rPr>
        <w:t xml:space="preserve"> за неисполнение или </w:t>
      </w:r>
      <w:r w:rsidR="00DF134A" w:rsidRPr="0010144A">
        <w:rPr>
          <w:rFonts w:eastAsia="Times New Roman"/>
          <w:color w:val="000000"/>
          <w:spacing w:val="7"/>
          <w:sz w:val="24"/>
          <w:szCs w:val="24"/>
        </w:rPr>
        <w:t xml:space="preserve">ненадлежащее исполнение должностных обязанностей может быть привлечен к 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DF134A" w:rsidRPr="0010144A" w:rsidRDefault="00CB074A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="00DF134A" w:rsidRPr="0010144A">
        <w:rPr>
          <w:rFonts w:eastAsia="Times New Roman"/>
          <w:color w:val="000000"/>
          <w:spacing w:val="1"/>
          <w:sz w:val="24"/>
          <w:szCs w:val="24"/>
        </w:rPr>
        <w:t xml:space="preserve"> несет персональную 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>ответственность за выполнение возложенных на территориальный орган задач</w:t>
      </w:r>
      <w:r w:rsidR="00D1196D" w:rsidRPr="0010144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1196D" w:rsidRPr="0010144A">
        <w:rPr>
          <w:rFonts w:eastAsia="Times New Roman"/>
          <w:color w:val="000000"/>
          <w:spacing w:val="-2"/>
          <w:sz w:val="24"/>
          <w:szCs w:val="24"/>
        </w:rPr>
        <w:t>в рамках своей компетенции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DF134A" w:rsidRPr="0010144A" w:rsidRDefault="00CB074A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 xml:space="preserve"> несет установленную законодательством ответственность:</w:t>
      </w:r>
    </w:p>
    <w:p w:rsidR="00DF134A" w:rsidRPr="0010144A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за действия или бездействие, ведущие к нарушению прав и законных интересов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>граждан;</w:t>
      </w:r>
    </w:p>
    <w:p w:rsidR="00DF134A" w:rsidRPr="0010144A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5"/>
          <w:sz w:val="24"/>
          <w:szCs w:val="24"/>
        </w:rPr>
        <w:t xml:space="preserve">за разглашение государственной тайны, а также сведений, ставших ему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известными в связи с исполнением должностных обязанностей.</w:t>
      </w:r>
    </w:p>
    <w:p w:rsidR="00DF134A" w:rsidRPr="0010144A" w:rsidRDefault="00CB074A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left="149" w:firstLine="542"/>
        <w:jc w:val="both"/>
        <w:rPr>
          <w:color w:val="000000"/>
          <w:spacing w:val="-9"/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="00DF134A" w:rsidRPr="0010144A">
        <w:rPr>
          <w:rFonts w:eastAsia="Times New Roman"/>
          <w:color w:val="000000"/>
          <w:sz w:val="24"/>
          <w:szCs w:val="24"/>
        </w:rPr>
        <w:t xml:space="preserve"> несет материальную 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 xml:space="preserve">ответственность за имущественный ущерб, связанный с исполнением должностных </w:t>
      </w:r>
      <w:r w:rsidR="00DF134A" w:rsidRPr="0010144A">
        <w:rPr>
          <w:rFonts w:eastAsia="Times New Roman"/>
          <w:color w:val="000000"/>
          <w:spacing w:val="-2"/>
          <w:sz w:val="24"/>
          <w:szCs w:val="24"/>
        </w:rPr>
        <w:t>обязанностей.</w:t>
      </w:r>
    </w:p>
    <w:p w:rsidR="00DF134A" w:rsidRPr="0010144A" w:rsidRDefault="00CB074A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="00DF134A" w:rsidRPr="0010144A">
        <w:rPr>
          <w:rFonts w:eastAsia="Times New Roman"/>
          <w:color w:val="000000"/>
          <w:spacing w:val="-1"/>
          <w:sz w:val="24"/>
          <w:szCs w:val="24"/>
        </w:rPr>
        <w:t xml:space="preserve"> несет дисциплинарную </w:t>
      </w:r>
      <w:r w:rsidR="00DF134A" w:rsidRPr="0010144A">
        <w:rPr>
          <w:rFonts w:eastAsia="Times New Roman"/>
          <w:color w:val="000000"/>
          <w:spacing w:val="-2"/>
          <w:sz w:val="24"/>
          <w:szCs w:val="24"/>
        </w:rPr>
        <w:t>ответственность:</w:t>
      </w:r>
    </w:p>
    <w:p w:rsidR="00DF134A" w:rsidRPr="0010144A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за несвоевременное или некачественное выполнение </w:t>
      </w:r>
      <w:r w:rsidR="0010144A" w:rsidRPr="0010144A">
        <w:rPr>
          <w:rFonts w:eastAsia="Times New Roman"/>
          <w:color w:val="000000"/>
          <w:spacing w:val="1"/>
          <w:sz w:val="24"/>
          <w:szCs w:val="24"/>
        </w:rPr>
        <w:t xml:space="preserve">должностных обязанностей, </w:t>
      </w: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заданий, приказов,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распоряжений и указаний </w:t>
      </w:r>
      <w:r w:rsidR="00AD48BC" w:rsidRPr="0010144A">
        <w:rPr>
          <w:rFonts w:eastAsia="Times New Roman"/>
          <w:color w:val="000000"/>
          <w:spacing w:val="-1"/>
          <w:sz w:val="24"/>
          <w:szCs w:val="24"/>
        </w:rPr>
        <w:t>руководителя территориального органа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, за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исключением незаконных;</w:t>
      </w:r>
    </w:p>
    <w:p w:rsidR="00DF134A" w:rsidRPr="0010144A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за несвоевременное рассмотрение в пределах своих должностных обязанностей </w:t>
      </w:r>
      <w:r w:rsidRPr="0010144A">
        <w:rPr>
          <w:rFonts w:eastAsia="Times New Roman"/>
          <w:color w:val="000000"/>
          <w:spacing w:val="4"/>
          <w:sz w:val="24"/>
          <w:szCs w:val="24"/>
        </w:rPr>
        <w:t xml:space="preserve">обращений граждан, общественных объединений, государственных </w:t>
      </w:r>
      <w:r w:rsidRPr="0010144A">
        <w:rPr>
          <w:rFonts w:eastAsia="Times New Roman"/>
          <w:color w:val="212121"/>
          <w:spacing w:val="4"/>
          <w:sz w:val="24"/>
          <w:szCs w:val="24"/>
        </w:rPr>
        <w:t xml:space="preserve">органов </w:t>
      </w:r>
      <w:r w:rsidRPr="0010144A">
        <w:rPr>
          <w:rFonts w:eastAsia="Times New Roman"/>
          <w:color w:val="000000"/>
          <w:spacing w:val="4"/>
          <w:sz w:val="24"/>
          <w:szCs w:val="24"/>
        </w:rPr>
        <w:t xml:space="preserve">и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органов местного самоуправления;</w:t>
      </w:r>
    </w:p>
    <w:p w:rsidR="00DF134A" w:rsidRPr="0010144A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4"/>
          <w:szCs w:val="24"/>
        </w:rPr>
      </w:pPr>
      <w:r w:rsidRPr="0010144A">
        <w:rPr>
          <w:rFonts w:eastAsia="Times New Roman"/>
          <w:color w:val="000000"/>
          <w:sz w:val="24"/>
          <w:szCs w:val="24"/>
        </w:rPr>
        <w:t xml:space="preserve">за несоблюдение им требований о совершении определенных действий по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недопущению возникновения и урегулированию конфликта интересов.</w:t>
      </w:r>
    </w:p>
    <w:p w:rsidR="00DF134A" w:rsidRPr="0010144A" w:rsidRDefault="00DF134A" w:rsidP="00995591">
      <w:pPr>
        <w:shd w:val="clear" w:color="auto" w:fill="FFFFFF"/>
        <w:tabs>
          <w:tab w:val="left" w:pos="1276"/>
        </w:tabs>
        <w:ind w:right="62" w:firstLine="709"/>
        <w:jc w:val="both"/>
        <w:rPr>
          <w:sz w:val="24"/>
          <w:szCs w:val="24"/>
        </w:rPr>
      </w:pPr>
      <w:r w:rsidRPr="0010144A">
        <w:rPr>
          <w:color w:val="000000"/>
          <w:spacing w:val="1"/>
          <w:sz w:val="24"/>
          <w:szCs w:val="24"/>
        </w:rPr>
        <w:t xml:space="preserve">7.5. </w:t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 несет дисциплинарную, 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гражданско-правовую, административную или уголовную ответственность в </w:t>
      </w:r>
      <w:r w:rsidRPr="0010144A">
        <w:rPr>
          <w:rFonts w:eastAsia="Times New Roman"/>
          <w:color w:val="000000"/>
          <w:spacing w:val="6"/>
          <w:sz w:val="24"/>
          <w:szCs w:val="24"/>
        </w:rPr>
        <w:t xml:space="preserve">соответствии с законодательством в случае исполнения им неправомерного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>поручения.</w:t>
      </w:r>
    </w:p>
    <w:p w:rsidR="0089682D" w:rsidRPr="0010144A" w:rsidRDefault="00CD1B60" w:rsidP="00000ED4">
      <w:pPr>
        <w:shd w:val="clear" w:color="auto" w:fill="FFFFFF"/>
        <w:spacing w:before="240" w:after="240"/>
        <w:ind w:left="425" w:right="34"/>
        <w:jc w:val="center"/>
        <w:rPr>
          <w:sz w:val="24"/>
          <w:szCs w:val="24"/>
        </w:rPr>
      </w:pPr>
      <w:r w:rsidRPr="0010144A">
        <w:rPr>
          <w:b/>
          <w:bCs/>
          <w:color w:val="212121"/>
          <w:spacing w:val="-4"/>
          <w:sz w:val="24"/>
          <w:szCs w:val="24"/>
          <w:lang w:val="en-US"/>
        </w:rPr>
        <w:t>IV</w:t>
      </w:r>
      <w:r w:rsidRPr="0010144A">
        <w:rPr>
          <w:b/>
          <w:bCs/>
          <w:color w:val="212121"/>
          <w:spacing w:val="-4"/>
          <w:sz w:val="24"/>
          <w:szCs w:val="24"/>
        </w:rPr>
        <w:t xml:space="preserve">. </w:t>
      </w:r>
      <w:r w:rsidRPr="0010144A">
        <w:rPr>
          <w:rFonts w:eastAsia="Times New Roman"/>
          <w:b/>
          <w:bCs/>
          <w:color w:val="212121"/>
          <w:spacing w:val="-4"/>
          <w:sz w:val="24"/>
          <w:szCs w:val="24"/>
        </w:rPr>
        <w:t xml:space="preserve">Перечень вопросов, по которым </w:t>
      </w:r>
      <w:r w:rsidR="00CB074A" w:rsidRPr="0010144A">
        <w:rPr>
          <w:rFonts w:eastAsia="Times New Roman"/>
          <w:b/>
          <w:color w:val="000000"/>
          <w:spacing w:val="-1"/>
          <w:sz w:val="24"/>
          <w:szCs w:val="24"/>
        </w:rPr>
        <w:t>ведущий специалист-эксперт</w:t>
      </w:r>
      <w:r w:rsidRPr="0010144A">
        <w:rPr>
          <w:rFonts w:eastAsia="Times New Roman"/>
          <w:b/>
          <w:bCs/>
          <w:color w:val="212121"/>
          <w:sz w:val="24"/>
          <w:szCs w:val="24"/>
        </w:rPr>
        <w:t xml:space="preserve"> вправе или обязан самостоятельно </w:t>
      </w:r>
      <w:r w:rsidRPr="0010144A">
        <w:rPr>
          <w:rFonts w:eastAsia="Times New Roman"/>
          <w:b/>
          <w:bCs/>
          <w:color w:val="212121"/>
          <w:spacing w:val="-1"/>
          <w:sz w:val="24"/>
          <w:szCs w:val="24"/>
        </w:rPr>
        <w:t>принимать определенные решения</w:t>
      </w:r>
    </w:p>
    <w:p w:rsidR="0089682D" w:rsidRPr="0010144A" w:rsidRDefault="00CD1B60" w:rsidP="00CE61C9">
      <w:pPr>
        <w:shd w:val="clear" w:color="auto" w:fill="FFFFFF"/>
        <w:ind w:right="32" w:firstLine="710"/>
        <w:jc w:val="both"/>
        <w:rPr>
          <w:sz w:val="24"/>
          <w:szCs w:val="24"/>
        </w:rPr>
      </w:pPr>
      <w:r w:rsidRPr="0010144A">
        <w:rPr>
          <w:color w:val="000000"/>
          <w:sz w:val="24"/>
          <w:szCs w:val="24"/>
        </w:rPr>
        <w:t xml:space="preserve">8.1. </w:t>
      </w:r>
      <w:r w:rsidRPr="0010144A">
        <w:rPr>
          <w:rFonts w:eastAsia="Times New Roman"/>
          <w:color w:val="000000"/>
          <w:sz w:val="24"/>
          <w:szCs w:val="24"/>
        </w:rPr>
        <w:t xml:space="preserve">При исполнении служебных обязанностей </w:t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Pr="0010144A">
        <w:rPr>
          <w:rFonts w:eastAsia="Times New Roman"/>
          <w:color w:val="000000"/>
          <w:spacing w:val="6"/>
          <w:sz w:val="24"/>
          <w:szCs w:val="24"/>
        </w:rPr>
        <w:t xml:space="preserve"> обязан самостоятельно принимать решения по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>вопросам</w:t>
      </w:r>
      <w:r w:rsidR="00CE61C9" w:rsidRPr="0010144A">
        <w:rPr>
          <w:rFonts w:eastAsia="Times New Roman"/>
          <w:color w:val="000000"/>
          <w:spacing w:val="-3"/>
          <w:sz w:val="24"/>
          <w:szCs w:val="24"/>
        </w:rPr>
        <w:t>,</w:t>
      </w:r>
      <w:r w:rsidR="00CE61C9" w:rsidRPr="0010144A">
        <w:rPr>
          <w:rFonts w:eastAsia="Times New Roman"/>
          <w:color w:val="000000"/>
          <w:sz w:val="24"/>
          <w:szCs w:val="24"/>
        </w:rPr>
        <w:t xml:space="preserve"> отнесенным к его компетенции на основании поручений </w:t>
      </w:r>
      <w:r w:rsidR="0010144A" w:rsidRPr="0010144A">
        <w:rPr>
          <w:rFonts w:eastAsia="Times New Roman"/>
          <w:color w:val="000000"/>
          <w:sz w:val="24"/>
          <w:szCs w:val="24"/>
        </w:rPr>
        <w:t>руководителя территориального органа</w:t>
      </w:r>
      <w:r w:rsidR="00CE61C9" w:rsidRPr="0010144A">
        <w:rPr>
          <w:rFonts w:eastAsia="Times New Roman"/>
          <w:color w:val="000000"/>
          <w:sz w:val="24"/>
          <w:szCs w:val="24"/>
        </w:rPr>
        <w:t>, начальника отдела</w:t>
      </w:r>
      <w:r w:rsidR="0010144A" w:rsidRPr="0010144A">
        <w:rPr>
          <w:rFonts w:eastAsia="Times New Roman"/>
          <w:color w:val="000000"/>
          <w:sz w:val="24"/>
          <w:szCs w:val="24"/>
        </w:rPr>
        <w:t>,</w:t>
      </w:r>
      <w:r w:rsidR="00CE61C9" w:rsidRPr="0010144A">
        <w:rPr>
          <w:rFonts w:eastAsia="Times New Roman"/>
          <w:color w:val="000000"/>
          <w:sz w:val="24"/>
          <w:szCs w:val="24"/>
        </w:rPr>
        <w:t xml:space="preserve"> в </w:t>
      </w:r>
      <w:r w:rsidR="00CE61C9" w:rsidRPr="0010144A">
        <w:rPr>
          <w:rFonts w:eastAsia="Times New Roman"/>
          <w:color w:val="000000"/>
          <w:spacing w:val="-1"/>
          <w:sz w:val="24"/>
          <w:szCs w:val="24"/>
        </w:rPr>
        <w:t>соответствии с его должностными обязанностями.</w:t>
      </w:r>
    </w:p>
    <w:p w:rsidR="0089682D" w:rsidRPr="0010144A" w:rsidRDefault="00CD1B60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4"/>
          <w:szCs w:val="24"/>
        </w:rPr>
      </w:pPr>
      <w:r w:rsidRPr="0010144A">
        <w:rPr>
          <w:b/>
          <w:bCs/>
          <w:color w:val="212121"/>
          <w:sz w:val="24"/>
          <w:szCs w:val="24"/>
          <w:lang w:val="en-US"/>
        </w:rPr>
        <w:t>V</w:t>
      </w:r>
      <w:r w:rsidRPr="0010144A">
        <w:rPr>
          <w:b/>
          <w:bCs/>
          <w:color w:val="212121"/>
          <w:sz w:val="24"/>
          <w:szCs w:val="24"/>
        </w:rPr>
        <w:t xml:space="preserve">. </w:t>
      </w:r>
      <w:r w:rsidRPr="0010144A">
        <w:rPr>
          <w:rFonts w:eastAsia="Times New Roman"/>
          <w:b/>
          <w:bCs/>
          <w:color w:val="212121"/>
          <w:sz w:val="24"/>
          <w:szCs w:val="24"/>
        </w:rPr>
        <w:t xml:space="preserve">Перечень вопросов, по которым </w:t>
      </w:r>
      <w:r w:rsidR="00CB074A" w:rsidRPr="0010144A">
        <w:rPr>
          <w:rFonts w:eastAsia="Times New Roman"/>
          <w:b/>
          <w:color w:val="000000"/>
          <w:spacing w:val="-1"/>
          <w:sz w:val="24"/>
          <w:szCs w:val="24"/>
        </w:rPr>
        <w:t>ведущий специалист-эксперт</w:t>
      </w:r>
      <w:r w:rsidRPr="0010144A">
        <w:rPr>
          <w:rFonts w:eastAsia="Times New Roman"/>
          <w:b/>
          <w:bCs/>
          <w:color w:val="212121"/>
          <w:sz w:val="24"/>
          <w:szCs w:val="24"/>
        </w:rPr>
        <w:t xml:space="preserve"> вправе или обязан участвовать при </w:t>
      </w:r>
      <w:r w:rsidRPr="0010144A">
        <w:rPr>
          <w:rFonts w:eastAsia="Times New Roman"/>
          <w:b/>
          <w:bCs/>
          <w:color w:val="212121"/>
          <w:spacing w:val="-2"/>
          <w:sz w:val="24"/>
          <w:szCs w:val="24"/>
        </w:rPr>
        <w:t>подготовке проектов нормативных правовых актов и (или) проектов</w:t>
      </w:r>
      <w:r w:rsidR="008D2B31" w:rsidRPr="0010144A">
        <w:rPr>
          <w:rFonts w:eastAsia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10144A">
        <w:rPr>
          <w:rFonts w:eastAsia="Times New Roman"/>
          <w:b/>
          <w:bCs/>
          <w:color w:val="212121"/>
          <w:sz w:val="24"/>
          <w:szCs w:val="24"/>
        </w:rPr>
        <w:t>управленческих и иных решений</w:t>
      </w:r>
    </w:p>
    <w:p w:rsidR="0089682D" w:rsidRPr="0010144A" w:rsidRDefault="00CD1B60" w:rsidP="00711956">
      <w:pPr>
        <w:shd w:val="clear" w:color="auto" w:fill="FFFFFF"/>
        <w:ind w:right="32" w:firstLine="709"/>
        <w:jc w:val="both"/>
        <w:rPr>
          <w:sz w:val="24"/>
          <w:szCs w:val="24"/>
        </w:rPr>
      </w:pPr>
      <w:r w:rsidRPr="0010144A">
        <w:rPr>
          <w:color w:val="000000"/>
          <w:spacing w:val="12"/>
          <w:sz w:val="24"/>
          <w:szCs w:val="24"/>
        </w:rPr>
        <w:t xml:space="preserve">9.1. </w:t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Pr="0010144A">
        <w:rPr>
          <w:rFonts w:eastAsia="Times New Roman"/>
          <w:color w:val="000000"/>
          <w:spacing w:val="12"/>
          <w:sz w:val="24"/>
          <w:szCs w:val="24"/>
        </w:rPr>
        <w:t xml:space="preserve"> вправе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участвовать в подготовке (об</w:t>
      </w:r>
      <w:r w:rsidR="007E67B9" w:rsidRPr="0010144A">
        <w:rPr>
          <w:rFonts w:eastAsia="Times New Roman"/>
          <w:color w:val="000000"/>
          <w:spacing w:val="-1"/>
          <w:sz w:val="24"/>
          <w:szCs w:val="24"/>
        </w:rPr>
        <w:t xml:space="preserve">суждении)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приказов, определений, решений, предписаний, инструкций, указаний, протоколов, актов, заключений и других документов, подготовка которых входит в </w:t>
      </w:r>
      <w:r w:rsidRPr="0010144A">
        <w:rPr>
          <w:rFonts w:eastAsia="Times New Roman"/>
          <w:color w:val="000000"/>
          <w:spacing w:val="15"/>
          <w:sz w:val="24"/>
          <w:szCs w:val="24"/>
        </w:rPr>
        <w:t xml:space="preserve">компетенцию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территориального органа.</w:t>
      </w:r>
    </w:p>
    <w:p w:rsidR="00995591" w:rsidRPr="0010144A" w:rsidRDefault="00CD1B60" w:rsidP="005D206D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0144A">
        <w:rPr>
          <w:color w:val="000000"/>
          <w:spacing w:val="12"/>
          <w:sz w:val="24"/>
          <w:szCs w:val="24"/>
        </w:rPr>
        <w:t xml:space="preserve">9.2. </w:t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Ведущий специалист-эксперт</w:t>
      </w:r>
      <w:r w:rsidRPr="0010144A">
        <w:rPr>
          <w:rFonts w:eastAsia="Times New Roman"/>
          <w:color w:val="000000"/>
          <w:spacing w:val="12"/>
          <w:sz w:val="24"/>
          <w:szCs w:val="24"/>
        </w:rPr>
        <w:t xml:space="preserve"> обязан </w:t>
      </w:r>
      <w:r w:rsidRPr="0010144A">
        <w:rPr>
          <w:rFonts w:eastAsia="Times New Roman"/>
          <w:color w:val="000000"/>
          <w:sz w:val="24"/>
          <w:szCs w:val="24"/>
        </w:rPr>
        <w:t xml:space="preserve">участвовать в подготовке (обсуждении) проектов, </w:t>
      </w:r>
      <w:r w:rsidRPr="0010144A">
        <w:rPr>
          <w:rFonts w:eastAsia="Times New Roman"/>
          <w:color w:val="000000"/>
          <w:sz w:val="24"/>
          <w:szCs w:val="24"/>
        </w:rPr>
        <w:lastRenderedPageBreak/>
        <w:t xml:space="preserve">относящихся к перечню его </w:t>
      </w:r>
      <w:r w:rsidRPr="0010144A">
        <w:rPr>
          <w:rFonts w:eastAsia="Times New Roman"/>
          <w:color w:val="000000"/>
          <w:spacing w:val="1"/>
          <w:sz w:val="24"/>
          <w:szCs w:val="24"/>
        </w:rPr>
        <w:t>основных функций и должностных обяз</w:t>
      </w:r>
      <w:r w:rsidR="00AB2FAD" w:rsidRPr="0010144A">
        <w:rPr>
          <w:rFonts w:eastAsia="Times New Roman"/>
          <w:color w:val="000000"/>
          <w:spacing w:val="1"/>
          <w:sz w:val="24"/>
          <w:szCs w:val="24"/>
        </w:rPr>
        <w:t>анностей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8D2B31" w:rsidRPr="0010144A" w:rsidRDefault="00CD1B60" w:rsidP="00000ED4">
      <w:pPr>
        <w:shd w:val="clear" w:color="auto" w:fill="FFFFFF"/>
        <w:spacing w:before="240" w:after="240"/>
        <w:ind w:left="646" w:hanging="601"/>
        <w:jc w:val="center"/>
        <w:rPr>
          <w:sz w:val="24"/>
          <w:szCs w:val="24"/>
        </w:rPr>
      </w:pPr>
      <w:r w:rsidRPr="0010144A">
        <w:rPr>
          <w:b/>
          <w:bCs/>
          <w:color w:val="000000"/>
          <w:spacing w:val="-1"/>
          <w:sz w:val="24"/>
          <w:szCs w:val="24"/>
          <w:lang w:val="en-US"/>
        </w:rPr>
        <w:t>VI</w:t>
      </w:r>
      <w:r w:rsidRPr="0010144A">
        <w:rPr>
          <w:b/>
          <w:bCs/>
          <w:color w:val="000000"/>
          <w:spacing w:val="-1"/>
          <w:sz w:val="24"/>
          <w:szCs w:val="24"/>
        </w:rPr>
        <w:t xml:space="preserve">.   </w:t>
      </w:r>
      <w:r w:rsidR="008D2B31" w:rsidRPr="0010144A">
        <w:rPr>
          <w:rFonts w:eastAsia="Times New Roman"/>
          <w:b/>
          <w:bCs/>
          <w:color w:val="000000"/>
          <w:spacing w:val="-1"/>
          <w:sz w:val="24"/>
          <w:szCs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2B31" w:rsidRPr="0010144A" w:rsidRDefault="008D2B31" w:rsidP="008D2B31">
      <w:pPr>
        <w:widowControl/>
        <w:ind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0144A">
        <w:rPr>
          <w:color w:val="000000"/>
          <w:sz w:val="24"/>
          <w:szCs w:val="24"/>
        </w:rPr>
        <w:t xml:space="preserve">10. </w:t>
      </w:r>
      <w:r w:rsidRPr="0010144A">
        <w:rPr>
          <w:rFonts w:eastAsia="Times New Roman"/>
          <w:color w:val="000000"/>
          <w:sz w:val="24"/>
          <w:szCs w:val="24"/>
        </w:rPr>
        <w:t xml:space="preserve">Сроки и процедуры подготовки, рассмотрения проектов решений, а также </w:t>
      </w:r>
      <w:r w:rsidRPr="0010144A">
        <w:rPr>
          <w:rFonts w:eastAsia="Times New Roman"/>
          <w:color w:val="000000"/>
          <w:spacing w:val="16"/>
          <w:sz w:val="24"/>
          <w:szCs w:val="24"/>
        </w:rPr>
        <w:t xml:space="preserve">порядок согласования и принятия данных решений руководителем </w:t>
      </w:r>
      <w:r w:rsidRPr="0010144A">
        <w:rPr>
          <w:rFonts w:eastAsia="Times New Roman"/>
          <w:color w:val="000000"/>
          <w:sz w:val="24"/>
          <w:szCs w:val="24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10144A">
        <w:rPr>
          <w:rFonts w:eastAsia="Times New Roman"/>
          <w:color w:val="000000"/>
          <w:spacing w:val="2"/>
          <w:sz w:val="24"/>
          <w:szCs w:val="24"/>
        </w:rPr>
        <w:t>(Собрание законодательства Российской</w:t>
      </w:r>
      <w:r w:rsidR="005D206D" w:rsidRPr="0010144A">
        <w:rPr>
          <w:rFonts w:eastAsia="Times New Roman"/>
          <w:color w:val="000000"/>
          <w:spacing w:val="2"/>
          <w:sz w:val="24"/>
          <w:szCs w:val="24"/>
        </w:rPr>
        <w:t xml:space="preserve"> Федерации</w:t>
      </w:r>
      <w:r w:rsidRPr="0010144A">
        <w:rPr>
          <w:rFonts w:eastAsia="Times New Roman"/>
          <w:color w:val="000000"/>
          <w:spacing w:val="2"/>
          <w:sz w:val="24"/>
          <w:szCs w:val="24"/>
        </w:rPr>
        <w:t xml:space="preserve">, 2005, № 4, ст. 305; № 47, ст. 4933; 2007, </w:t>
      </w:r>
      <w:r w:rsidRPr="0010144A">
        <w:rPr>
          <w:rFonts w:eastAsia="Times New Roman"/>
          <w:color w:val="000000"/>
          <w:spacing w:val="-4"/>
          <w:sz w:val="24"/>
          <w:szCs w:val="24"/>
        </w:rPr>
        <w:t xml:space="preserve">№ 43, ст. 5202; 2008, № 9, ст. 852; № 14, ст. 1413; 2009, № 12, ст. 1429; № 25, ст. 3060;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 xml:space="preserve">№ 41, ст. 4790; № 49 (ч. </w:t>
      </w:r>
      <w:r w:rsidRPr="0010144A">
        <w:rPr>
          <w:rFonts w:eastAsia="Times New Roman"/>
          <w:color w:val="000000"/>
          <w:spacing w:val="-3"/>
          <w:sz w:val="24"/>
          <w:szCs w:val="24"/>
          <w:lang w:val="en-US"/>
        </w:rPr>
        <w:t>II</w:t>
      </w:r>
      <w:r w:rsidRPr="0010144A">
        <w:rPr>
          <w:rFonts w:eastAsia="Times New Roman"/>
          <w:color w:val="000000"/>
          <w:spacing w:val="-3"/>
          <w:sz w:val="24"/>
          <w:szCs w:val="24"/>
        </w:rPr>
        <w:t xml:space="preserve">), ст. 5970; 2010, № 22, ст. 2776; № 40, ст. 5072; 2011, № 34,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ст. 4986; № 35, ст. 5092; 2012, № 37, ст. 4996; № 38, ст. 5102; 2015, № 2, ст. 461, № 6, </w:t>
      </w:r>
      <w:r w:rsidRPr="0010144A">
        <w:rPr>
          <w:rFonts w:eastAsia="Times New Roman"/>
          <w:color w:val="000000"/>
          <w:spacing w:val="10"/>
          <w:sz w:val="24"/>
          <w:szCs w:val="24"/>
        </w:rPr>
        <w:t xml:space="preserve">ст. 965, № 15, ст. 2281; </w:t>
      </w:r>
      <w:r w:rsidRPr="0010144A">
        <w:rPr>
          <w:sz w:val="24"/>
          <w:szCs w:val="24"/>
        </w:rPr>
        <w:t>2017, № 29, ст. 4374</w:t>
      </w:r>
      <w:r w:rsidRPr="0010144A">
        <w:rPr>
          <w:rFonts w:eastAsia="Times New Roman"/>
          <w:color w:val="000000"/>
          <w:spacing w:val="10"/>
          <w:sz w:val="24"/>
          <w:szCs w:val="24"/>
        </w:rPr>
        <w:t xml:space="preserve">), Типовым регламентом внутренней организации </w:t>
      </w:r>
      <w:r w:rsidRPr="0010144A">
        <w:rPr>
          <w:rFonts w:eastAsia="Times New Roman"/>
          <w:color w:val="000000"/>
          <w:sz w:val="24"/>
          <w:szCs w:val="24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законодательства Российской Федерации, 2005, № 31, ст. 3233; 2007, № 43, ст. 5202; </w:t>
      </w:r>
      <w:r w:rsidRPr="0010144A">
        <w:rPr>
          <w:rFonts w:eastAsia="Times New Roman"/>
          <w:color w:val="000000"/>
          <w:spacing w:val="-4"/>
          <w:sz w:val="24"/>
          <w:szCs w:val="24"/>
        </w:rPr>
        <w:t xml:space="preserve">2008, № 9, ст. 852; № 14, ст. 1413; № 46, ст. 5337; 2009, № 12, ст. 1443; № 19, ст. 2346;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№ 25, ст. 3060; № 47, ст. 5675; № 49 (часть </w:t>
      </w:r>
      <w:r w:rsidRPr="0010144A">
        <w:rPr>
          <w:rFonts w:eastAsia="Times New Roman"/>
          <w:color w:val="000000"/>
          <w:spacing w:val="-1"/>
          <w:sz w:val="24"/>
          <w:szCs w:val="24"/>
          <w:lang w:val="en-US"/>
        </w:rPr>
        <w:t>II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), ст. 5970; 2010, № 9, ст. 964; № 22, ст.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 xml:space="preserve">2776; № 40, ст. 5072; 2011, № 15, ст. 2131; № 34, ст. 4986; № 35, ст. 5092; 2012, № 37,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ст. 4996; № 38, ст. 5102; № 53 (часть </w:t>
      </w:r>
      <w:r w:rsidRPr="0010144A">
        <w:rPr>
          <w:rFonts w:eastAsia="Times New Roman"/>
          <w:color w:val="000000"/>
          <w:spacing w:val="-2"/>
          <w:sz w:val="24"/>
          <w:szCs w:val="24"/>
          <w:lang w:val="en-US"/>
        </w:rPr>
        <w:t>II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), ст. 7958; 2013, № 13, ст. 1575; 2015, № 6, ст.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>965, № 12, ст. 1758, № 15, ст. 2281, № 30, ст. 4604,</w:t>
      </w:r>
      <w:r w:rsidRPr="0010144A">
        <w:rPr>
          <w:rFonts w:eastAsia="Times New Roman"/>
          <w:color w:val="000000"/>
          <w:sz w:val="24"/>
          <w:szCs w:val="24"/>
        </w:rPr>
        <w:t xml:space="preserve"> </w:t>
      </w:r>
      <w:r w:rsidRPr="0010144A">
        <w:rPr>
          <w:rFonts w:eastAsia="Times New Roman"/>
          <w:color w:val="000000"/>
          <w:spacing w:val="-2"/>
          <w:sz w:val="24"/>
          <w:szCs w:val="24"/>
        </w:rPr>
        <w:t>№ 36, ст. 5037; 2017</w:t>
      </w:r>
      <w:r w:rsidRPr="0010144A">
        <w:rPr>
          <w:sz w:val="24"/>
          <w:szCs w:val="24"/>
        </w:rPr>
        <w:t>, № 9, ст. 135, № 8, ст. 1254, № 29, ст. 4374</w:t>
      </w: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), Правилами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делопроизводства в федеральных органах исполнительной власти, утвержденными </w:t>
      </w:r>
      <w:r w:rsidRPr="0010144A">
        <w:rPr>
          <w:rFonts w:eastAsia="Times New Roman"/>
          <w:color w:val="000000"/>
          <w:sz w:val="24"/>
          <w:szCs w:val="24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10144A">
        <w:rPr>
          <w:rFonts w:eastAsia="Times New Roman"/>
          <w:color w:val="000000"/>
          <w:spacing w:val="15"/>
          <w:sz w:val="24"/>
          <w:szCs w:val="24"/>
        </w:rPr>
        <w:t xml:space="preserve">службы, утвержденным приказом ФАС России от 09.04.2007 № 105 </w:t>
      </w:r>
      <w:r w:rsidRPr="0010144A">
        <w:rPr>
          <w:rFonts w:eastAsia="Times New Roman"/>
          <w:color w:val="000000"/>
          <w:sz w:val="24"/>
          <w:szCs w:val="24"/>
        </w:rPr>
        <w:t xml:space="preserve">(зарегистрирован Министерством юстиции Российской Федерации 15.05.2007,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регистрационный № 9470), с изменениями, внесенными приказами ФАС России от </w:t>
      </w:r>
      <w:r w:rsidRPr="0010144A">
        <w:rPr>
          <w:rFonts w:eastAsia="Times New Roman"/>
          <w:color w:val="000000"/>
          <w:spacing w:val="-3"/>
          <w:sz w:val="24"/>
          <w:szCs w:val="24"/>
        </w:rPr>
        <w:t xml:space="preserve">19.06.2008 № 216 (зарегистрирован Министерством юстиции Российской Федерации </w:t>
      </w:r>
      <w:r w:rsidRPr="0010144A">
        <w:rPr>
          <w:rFonts w:eastAsia="Times New Roman"/>
          <w:color w:val="000000"/>
          <w:sz w:val="24"/>
          <w:szCs w:val="24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21567), от 03.10.2011 № 690 (зарегистрирован Министерством юстиции Российской </w:t>
      </w:r>
      <w:r w:rsidRPr="0010144A">
        <w:rPr>
          <w:rFonts w:eastAsia="Times New Roman"/>
          <w:color w:val="000000"/>
          <w:sz w:val="24"/>
          <w:szCs w:val="24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Российской Федерации, ФАС России.</w:t>
      </w:r>
    </w:p>
    <w:p w:rsidR="0089682D" w:rsidRPr="0010144A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4"/>
          <w:szCs w:val="24"/>
        </w:rPr>
      </w:pPr>
      <w:r w:rsidRPr="0010144A">
        <w:rPr>
          <w:b/>
          <w:bCs/>
          <w:color w:val="000000"/>
          <w:sz w:val="24"/>
          <w:szCs w:val="24"/>
          <w:lang w:val="en-US"/>
        </w:rPr>
        <w:t>VII</w:t>
      </w:r>
      <w:r w:rsidRPr="0010144A">
        <w:rPr>
          <w:b/>
          <w:bCs/>
          <w:color w:val="000000"/>
          <w:sz w:val="24"/>
          <w:szCs w:val="24"/>
        </w:rPr>
        <w:t xml:space="preserve">. </w:t>
      </w:r>
      <w:r w:rsidRPr="0010144A">
        <w:rPr>
          <w:rFonts w:eastAsia="Times New Roman"/>
          <w:b/>
          <w:bCs/>
          <w:color w:val="000000"/>
          <w:sz w:val="24"/>
          <w:szCs w:val="24"/>
        </w:rPr>
        <w:t>Порядок служебного взаимодействия</w:t>
      </w:r>
    </w:p>
    <w:p w:rsidR="008D2B31" w:rsidRPr="0010144A" w:rsidRDefault="00CD1B60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4"/>
          <w:szCs w:val="24"/>
        </w:rPr>
      </w:pPr>
      <w:r w:rsidRPr="0010144A">
        <w:rPr>
          <w:bCs/>
          <w:color w:val="000000"/>
          <w:spacing w:val="-18"/>
          <w:sz w:val="24"/>
          <w:szCs w:val="24"/>
        </w:rPr>
        <w:t>11.</w:t>
      </w:r>
      <w:r w:rsidRPr="0010144A">
        <w:rPr>
          <w:b/>
          <w:bCs/>
          <w:color w:val="000000"/>
          <w:sz w:val="24"/>
          <w:szCs w:val="24"/>
        </w:rPr>
        <w:tab/>
      </w:r>
      <w:r w:rsidRPr="0010144A">
        <w:rPr>
          <w:rFonts w:eastAsia="Times New Roman"/>
          <w:color w:val="000000"/>
          <w:spacing w:val="-1"/>
          <w:sz w:val="24"/>
          <w:szCs w:val="24"/>
        </w:rPr>
        <w:t xml:space="preserve">Взаимодействие </w:t>
      </w:r>
      <w:r w:rsidR="00CB074A" w:rsidRPr="0010144A">
        <w:rPr>
          <w:rFonts w:eastAsia="Times New Roman"/>
          <w:color w:val="000000"/>
          <w:spacing w:val="-1"/>
          <w:sz w:val="24"/>
          <w:szCs w:val="24"/>
        </w:rPr>
        <w:t>ведущего специалиста-эксперта</w:t>
      </w:r>
      <w:r w:rsidRPr="0010144A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8D2B31" w:rsidRPr="0010144A">
        <w:rPr>
          <w:rFonts w:eastAsia="Times New Roman"/>
          <w:color w:val="000000"/>
          <w:spacing w:val="1"/>
          <w:sz w:val="24"/>
          <w:szCs w:val="24"/>
        </w:rPr>
        <w:t xml:space="preserve">с федеральными </w:t>
      </w:r>
      <w:r w:rsidR="008D2B31" w:rsidRPr="0010144A">
        <w:rPr>
          <w:rFonts w:eastAsia="Times New Roman"/>
          <w:color w:val="000000"/>
          <w:spacing w:val="-1"/>
          <w:sz w:val="24"/>
          <w:szCs w:val="24"/>
        </w:rPr>
        <w:t xml:space="preserve">государственными гражданскими служащими ФАС России, в том числе территориальных органов, государственными </w:t>
      </w:r>
      <w:r w:rsidR="008D2B31" w:rsidRPr="0010144A">
        <w:rPr>
          <w:rFonts w:eastAsia="Times New Roman"/>
          <w:color w:val="000000"/>
          <w:spacing w:val="11"/>
          <w:sz w:val="24"/>
          <w:szCs w:val="24"/>
        </w:rPr>
        <w:t>служащим</w:t>
      </w:r>
      <w:r w:rsidR="00AB2FAD" w:rsidRPr="0010144A">
        <w:rPr>
          <w:rFonts w:eastAsia="Times New Roman"/>
          <w:color w:val="000000"/>
          <w:spacing w:val="11"/>
          <w:sz w:val="24"/>
          <w:szCs w:val="24"/>
        </w:rPr>
        <w:t xml:space="preserve">и иных государственных органов, а также </w:t>
      </w:r>
      <w:r w:rsidR="008D2B31" w:rsidRPr="0010144A">
        <w:rPr>
          <w:rFonts w:eastAsia="Times New Roman"/>
          <w:color w:val="000000"/>
          <w:spacing w:val="11"/>
          <w:sz w:val="24"/>
          <w:szCs w:val="24"/>
        </w:rPr>
        <w:t xml:space="preserve">другими гражданами и </w:t>
      </w:r>
      <w:r w:rsidR="008D2B31" w:rsidRPr="0010144A">
        <w:rPr>
          <w:rFonts w:eastAsia="Times New Roman"/>
          <w:color w:val="000000"/>
          <w:spacing w:val="1"/>
          <w:sz w:val="24"/>
          <w:szCs w:val="24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="008D2B31" w:rsidRPr="0010144A">
        <w:rPr>
          <w:rFonts w:eastAsia="Times New Roman"/>
          <w:color w:val="212121"/>
          <w:spacing w:val="1"/>
          <w:sz w:val="24"/>
          <w:szCs w:val="24"/>
        </w:rPr>
        <w:t xml:space="preserve">Указом </w:t>
      </w:r>
      <w:r w:rsidR="008D2B31" w:rsidRPr="0010144A">
        <w:rPr>
          <w:rFonts w:eastAsia="Times New Roman"/>
          <w:color w:val="000000"/>
          <w:spacing w:val="-1"/>
          <w:sz w:val="24"/>
          <w:szCs w:val="24"/>
        </w:rPr>
        <w:t xml:space="preserve">Президента Российской Федерации от 12 августа 2002 г. № 885 (Собрание </w:t>
      </w:r>
      <w:r w:rsidR="008D2B31" w:rsidRPr="0010144A">
        <w:rPr>
          <w:rFonts w:eastAsia="Times New Roman"/>
          <w:color w:val="000000"/>
          <w:sz w:val="24"/>
          <w:szCs w:val="24"/>
        </w:rPr>
        <w:t xml:space="preserve">законодательства Российской Федерации, 2002, № 33, ст. 3196; 2007, № </w:t>
      </w:r>
      <w:r w:rsidR="008D2B31" w:rsidRPr="0010144A">
        <w:rPr>
          <w:rFonts w:eastAsia="Times New Roman"/>
          <w:color w:val="212121"/>
          <w:sz w:val="24"/>
          <w:szCs w:val="24"/>
        </w:rPr>
        <w:t xml:space="preserve">13, </w:t>
      </w:r>
      <w:r w:rsidR="008D2B31" w:rsidRPr="0010144A">
        <w:rPr>
          <w:rFonts w:eastAsia="Times New Roman"/>
          <w:color w:val="000000"/>
          <w:sz w:val="24"/>
          <w:szCs w:val="24"/>
        </w:rPr>
        <w:t xml:space="preserve">ст. 1531; </w:t>
      </w:r>
      <w:r w:rsidR="008D2B31" w:rsidRPr="0010144A">
        <w:rPr>
          <w:rFonts w:eastAsia="Times New Roman"/>
          <w:color w:val="000000"/>
          <w:spacing w:val="-2"/>
          <w:sz w:val="24"/>
          <w:szCs w:val="24"/>
        </w:rPr>
        <w:t xml:space="preserve">2009, № 29, ст. 3658) и требований к служебному поведению, установленных статьей </w:t>
      </w:r>
      <w:r w:rsidR="008D2B31" w:rsidRPr="0010144A">
        <w:rPr>
          <w:rFonts w:eastAsia="Times New Roman"/>
          <w:color w:val="000000"/>
          <w:spacing w:val="6"/>
          <w:sz w:val="24"/>
          <w:szCs w:val="24"/>
        </w:rPr>
        <w:t xml:space="preserve">18 Федерального закона о гражданской службе, а также в соответствии </w:t>
      </w:r>
      <w:r w:rsidR="008D2B31" w:rsidRPr="0010144A">
        <w:rPr>
          <w:rFonts w:eastAsia="Times New Roman"/>
          <w:color w:val="212121"/>
          <w:spacing w:val="6"/>
          <w:sz w:val="24"/>
          <w:szCs w:val="24"/>
        </w:rPr>
        <w:t xml:space="preserve">с </w:t>
      </w:r>
      <w:r w:rsidR="008D2B31" w:rsidRPr="0010144A">
        <w:rPr>
          <w:rFonts w:eastAsia="Times New Roman"/>
          <w:color w:val="000000"/>
          <w:spacing w:val="6"/>
          <w:sz w:val="24"/>
          <w:szCs w:val="24"/>
        </w:rPr>
        <w:t xml:space="preserve">иными </w:t>
      </w:r>
      <w:r w:rsidR="008D2B31" w:rsidRPr="0010144A">
        <w:rPr>
          <w:rFonts w:eastAsia="Times New Roman"/>
          <w:color w:val="000000"/>
          <w:spacing w:val="-1"/>
          <w:sz w:val="24"/>
          <w:szCs w:val="24"/>
        </w:rPr>
        <w:t xml:space="preserve">нормативными правовыми актами Российской Федерации и </w:t>
      </w:r>
      <w:r w:rsidR="008D2B31" w:rsidRPr="0010144A">
        <w:rPr>
          <w:rFonts w:eastAsia="Times New Roman"/>
          <w:color w:val="212121"/>
          <w:spacing w:val="-1"/>
          <w:sz w:val="24"/>
          <w:szCs w:val="24"/>
        </w:rPr>
        <w:t xml:space="preserve">ФАС </w:t>
      </w:r>
      <w:r w:rsidR="008D2B31" w:rsidRPr="0010144A">
        <w:rPr>
          <w:rFonts w:eastAsia="Times New Roman"/>
          <w:color w:val="000000"/>
          <w:spacing w:val="-1"/>
          <w:sz w:val="24"/>
          <w:szCs w:val="24"/>
        </w:rPr>
        <w:t>России.</w:t>
      </w:r>
    </w:p>
    <w:p w:rsidR="0089682D" w:rsidRPr="0010144A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4"/>
          <w:szCs w:val="24"/>
        </w:rPr>
      </w:pPr>
      <w:r w:rsidRPr="0010144A">
        <w:rPr>
          <w:b/>
          <w:bCs/>
          <w:color w:val="000000"/>
          <w:sz w:val="24"/>
          <w:szCs w:val="24"/>
          <w:lang w:val="en-US"/>
        </w:rPr>
        <w:t>VIII</w:t>
      </w:r>
      <w:r w:rsidR="00FF5347" w:rsidRPr="0010144A">
        <w:rPr>
          <w:b/>
          <w:bCs/>
          <w:color w:val="000000"/>
          <w:sz w:val="24"/>
          <w:szCs w:val="24"/>
        </w:rPr>
        <w:t xml:space="preserve">. </w:t>
      </w:r>
      <w:r w:rsidRPr="0010144A">
        <w:rPr>
          <w:rFonts w:eastAsia="Times New Roman"/>
          <w:b/>
          <w:bCs/>
          <w:color w:val="000000"/>
          <w:sz w:val="24"/>
          <w:szCs w:val="24"/>
        </w:rPr>
        <w:t xml:space="preserve">Перечень государственных услуг, оказываемых </w:t>
      </w:r>
      <w:r w:rsidRPr="0010144A">
        <w:rPr>
          <w:rFonts w:eastAsia="Times New Roman"/>
          <w:b/>
          <w:bCs/>
          <w:color w:val="000000"/>
          <w:spacing w:val="-2"/>
          <w:sz w:val="24"/>
          <w:szCs w:val="24"/>
        </w:rPr>
        <w:t>гражданам и организациям в соответствии с административными</w:t>
      </w:r>
      <w:r w:rsidR="008D2B31" w:rsidRPr="0010144A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1E18EE" w:rsidRPr="0010144A">
        <w:rPr>
          <w:rFonts w:eastAsia="Times New Roman"/>
          <w:b/>
          <w:bCs/>
          <w:color w:val="000000"/>
          <w:spacing w:val="-1"/>
          <w:sz w:val="24"/>
          <w:szCs w:val="24"/>
        </w:rPr>
        <w:t>регламентами</w:t>
      </w:r>
      <w:r w:rsidR="001E18EE" w:rsidRPr="0010144A"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 w:rsidRPr="0010144A">
        <w:rPr>
          <w:rFonts w:eastAsia="Times New Roman"/>
          <w:b/>
          <w:bCs/>
          <w:color w:val="000000"/>
          <w:spacing w:val="-1"/>
          <w:sz w:val="24"/>
          <w:szCs w:val="24"/>
        </w:rPr>
        <w:t>ФАС России</w:t>
      </w:r>
    </w:p>
    <w:p w:rsidR="0089682D" w:rsidRPr="0010144A" w:rsidRDefault="00CD1B60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0144A">
        <w:rPr>
          <w:color w:val="000000"/>
          <w:spacing w:val="1"/>
          <w:sz w:val="24"/>
          <w:szCs w:val="24"/>
        </w:rPr>
        <w:t xml:space="preserve">12. </w:t>
      </w:r>
      <w:r w:rsidR="00E84071" w:rsidRPr="0010144A">
        <w:rPr>
          <w:rFonts w:eastAsia="Times New Roman"/>
          <w:color w:val="000000"/>
          <w:spacing w:val="-1"/>
          <w:sz w:val="24"/>
          <w:szCs w:val="24"/>
        </w:rPr>
        <w:t>Ведущим специалистом-экспертом</w:t>
      </w:r>
      <w:r w:rsidRPr="0010144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10144A">
        <w:rPr>
          <w:rFonts w:eastAsia="Times New Roman"/>
          <w:color w:val="000000"/>
          <w:spacing w:val="-1"/>
          <w:sz w:val="24"/>
          <w:szCs w:val="24"/>
        </w:rPr>
        <w:t>государственные услуги не оказываются.</w:t>
      </w:r>
      <w:r w:rsidR="00D322DF" w:rsidRPr="0010144A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B20DBB" w:rsidRDefault="00B20DBB" w:rsidP="00000ED4">
      <w:pPr>
        <w:shd w:val="clear" w:color="auto" w:fill="FFFFFF"/>
        <w:spacing w:before="240" w:after="240"/>
        <w:ind w:left="426" w:right="32"/>
        <w:jc w:val="center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B20DBB" w:rsidRDefault="00B20DBB" w:rsidP="00000ED4">
      <w:pPr>
        <w:shd w:val="clear" w:color="auto" w:fill="FFFFFF"/>
        <w:spacing w:before="240" w:after="240"/>
        <w:ind w:left="426" w:right="32"/>
        <w:jc w:val="center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89682D" w:rsidRPr="0010144A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4"/>
          <w:szCs w:val="24"/>
        </w:rPr>
      </w:pPr>
      <w:r w:rsidRPr="0010144A">
        <w:rPr>
          <w:b/>
          <w:bCs/>
          <w:color w:val="000000"/>
          <w:spacing w:val="-3"/>
          <w:sz w:val="24"/>
          <w:szCs w:val="24"/>
          <w:lang w:val="en-US"/>
        </w:rPr>
        <w:lastRenderedPageBreak/>
        <w:t>IX</w:t>
      </w:r>
      <w:r w:rsidRPr="0010144A">
        <w:rPr>
          <w:b/>
          <w:bCs/>
          <w:color w:val="000000"/>
          <w:spacing w:val="-3"/>
          <w:sz w:val="24"/>
          <w:szCs w:val="24"/>
        </w:rPr>
        <w:t xml:space="preserve">. </w:t>
      </w:r>
      <w:r w:rsidRPr="0010144A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Показатели эффективности и результативности </w:t>
      </w:r>
      <w:r w:rsidRPr="0010144A">
        <w:rPr>
          <w:rFonts w:eastAsia="Times New Roman"/>
          <w:b/>
          <w:bCs/>
          <w:color w:val="000000"/>
          <w:spacing w:val="-1"/>
          <w:sz w:val="24"/>
          <w:szCs w:val="24"/>
        </w:rPr>
        <w:t>профессиональной служебной деятельности</w:t>
      </w:r>
    </w:p>
    <w:p w:rsidR="005D206D" w:rsidRPr="0010144A" w:rsidRDefault="00CD1B60" w:rsidP="005D206D">
      <w:pPr>
        <w:pStyle w:val="ab"/>
        <w:spacing w:before="120" w:beforeAutospacing="0" w:after="120" w:afterAutospacing="0"/>
        <w:ind w:firstLine="709"/>
        <w:jc w:val="both"/>
      </w:pPr>
      <w:r w:rsidRPr="0010144A">
        <w:rPr>
          <w:spacing w:val="15"/>
        </w:rPr>
        <w:t xml:space="preserve">13. </w:t>
      </w:r>
      <w:r w:rsidR="008D2B31" w:rsidRPr="0010144A">
        <w:rPr>
          <w:rFonts w:eastAsia="Times New Roman"/>
          <w:spacing w:val="-2"/>
        </w:rPr>
        <w:t xml:space="preserve">Результативность профессиональной служебной деятельности </w:t>
      </w:r>
      <w:r w:rsidR="00CB074A" w:rsidRPr="0010144A">
        <w:rPr>
          <w:rFonts w:eastAsia="Times New Roman"/>
          <w:spacing w:val="-1"/>
        </w:rPr>
        <w:t>ведущего специалиста-эксперта</w:t>
      </w:r>
      <w:r w:rsidR="008D2B31" w:rsidRPr="0010144A">
        <w:rPr>
          <w:rFonts w:eastAsia="Times New Roman"/>
          <w:spacing w:val="2"/>
        </w:rPr>
        <w:t xml:space="preserve"> оценивается по </w:t>
      </w:r>
      <w:r w:rsidR="00C62704" w:rsidRPr="0010144A">
        <w:rPr>
          <w:rFonts w:eastAsia="Times New Roman"/>
          <w:spacing w:val="2"/>
        </w:rPr>
        <w:t>итогам</w:t>
      </w:r>
      <w:r w:rsidR="008D2B31" w:rsidRPr="0010144A">
        <w:rPr>
          <w:rFonts w:eastAsia="Times New Roman"/>
          <w:spacing w:val="2"/>
        </w:rPr>
        <w:t xml:space="preserve"> </w:t>
      </w:r>
      <w:r w:rsidR="001E18EE" w:rsidRPr="0010144A">
        <w:rPr>
          <w:rFonts w:eastAsia="Times New Roman"/>
          <w:spacing w:val="2"/>
        </w:rPr>
        <w:t xml:space="preserve">прохождения оценки в автоматизированной системе </w:t>
      </w:r>
      <w:r w:rsidR="001E18EE" w:rsidRPr="0010144A">
        <w:rPr>
          <w:rFonts w:eastAsia="Times New Roman"/>
          <w:spacing w:val="2"/>
          <w:lang w:val="en-US"/>
        </w:rPr>
        <w:t>POS</w:t>
      </w:r>
      <w:r w:rsidR="001E18EE" w:rsidRPr="0010144A">
        <w:rPr>
          <w:rFonts w:eastAsia="Times New Roman"/>
          <w:spacing w:val="2"/>
        </w:rPr>
        <w:t>-</w:t>
      </w:r>
      <w:r w:rsidR="001E18EE" w:rsidRPr="0010144A">
        <w:rPr>
          <w:rFonts w:eastAsia="Times New Roman"/>
          <w:spacing w:val="2"/>
          <w:lang w:val="en-US"/>
        </w:rPr>
        <w:t>TO</w:t>
      </w:r>
      <w:r w:rsidR="00000ED4" w:rsidRPr="0010144A">
        <w:rPr>
          <w:rFonts w:eastAsia="Times New Roman"/>
          <w:spacing w:val="2"/>
        </w:rPr>
        <w:t xml:space="preserve"> </w:t>
      </w:r>
      <w:r w:rsidR="001E18EE" w:rsidRPr="0010144A">
        <w:rPr>
          <w:rFonts w:eastAsia="Times New Roman"/>
          <w:spacing w:val="2"/>
        </w:rPr>
        <w:t>в соответствии</w:t>
      </w:r>
      <w:r w:rsidR="008D2B31" w:rsidRPr="0010144A">
        <w:rPr>
          <w:rFonts w:eastAsia="Times New Roman"/>
          <w:spacing w:val="-1"/>
        </w:rPr>
        <w:t xml:space="preserve"> с показателями, утвержденными приказом ФАС России «</w:t>
      </w:r>
      <w:r w:rsidR="001E18EE" w:rsidRPr="0010144A">
        <w:rPr>
          <w:bCs/>
        </w:rPr>
        <w:t>Об</w:t>
      </w:r>
      <w:r w:rsidR="001E18EE" w:rsidRPr="0010144A">
        <w:t xml:space="preserve"> оценке результативности деятельности государственных гражданских служащих территориальных </w:t>
      </w:r>
      <w:r w:rsidR="001E18EE" w:rsidRPr="0010144A">
        <w:rPr>
          <w:bCs/>
        </w:rPr>
        <w:t>органов ФАС России, осуществляющих функции государственного контроля (надзора),</w:t>
      </w:r>
      <w:r w:rsidR="001E18EE" w:rsidRPr="0010144A">
        <w:t xml:space="preserve"> а также иные основные функции, отнесенные к ведению территориального органа ФАС России</w:t>
      </w:r>
      <w:r w:rsidR="008D2B31" w:rsidRPr="0010144A">
        <w:t>»</w:t>
      </w:r>
      <w:r w:rsidR="00C62704" w:rsidRPr="0010144A">
        <w:t xml:space="preserve">, </w:t>
      </w:r>
      <w:r w:rsidR="005D206D" w:rsidRPr="0010144A">
        <w:t xml:space="preserve">приказом Управления Федеральной антимонопольной службы по Челябинской области «Об оценке результативности деятельности федеральных государственных гражданских служащих Челябинского УФАС России, замещающих должности ниже заместителя руководителя управления (заместителя руководителя управления – начальника отдела)». </w:t>
      </w:r>
    </w:p>
    <w:p w:rsidR="005D206D" w:rsidRPr="0010144A" w:rsidRDefault="005D206D" w:rsidP="005D206D">
      <w:pPr>
        <w:pStyle w:val="ab"/>
        <w:spacing w:before="120" w:beforeAutospacing="0" w:after="120" w:afterAutospacing="0"/>
        <w:jc w:val="both"/>
      </w:pPr>
    </w:p>
    <w:p w:rsidR="00CE61C9" w:rsidRPr="0010144A" w:rsidRDefault="00CE61C9" w:rsidP="005D206D">
      <w:pPr>
        <w:pStyle w:val="ab"/>
        <w:spacing w:before="120" w:beforeAutospacing="0" w:after="120" w:afterAutospacing="0"/>
        <w:jc w:val="both"/>
      </w:pPr>
    </w:p>
    <w:p w:rsidR="005D206D" w:rsidRPr="0010144A" w:rsidRDefault="005D206D" w:rsidP="005D206D">
      <w:pPr>
        <w:pStyle w:val="ab"/>
        <w:spacing w:before="0" w:beforeAutospacing="0" w:after="0" w:afterAutospacing="0"/>
        <w:jc w:val="both"/>
      </w:pPr>
      <w:r w:rsidRPr="0010144A">
        <w:t xml:space="preserve">Начальник отдела анализа </w:t>
      </w:r>
    </w:p>
    <w:p w:rsidR="005D206D" w:rsidRPr="0010144A" w:rsidRDefault="005D206D" w:rsidP="005D206D">
      <w:pPr>
        <w:pStyle w:val="ab"/>
        <w:spacing w:before="0" w:beforeAutospacing="0" w:after="0" w:afterAutospacing="0"/>
        <w:jc w:val="both"/>
      </w:pPr>
      <w:r w:rsidRPr="0010144A">
        <w:t xml:space="preserve">товарных и финансовых рынков                                     </w:t>
      </w:r>
      <w:r w:rsidR="00B20DBB">
        <w:t xml:space="preserve">               </w:t>
      </w:r>
      <w:bookmarkStart w:id="0" w:name="_GoBack"/>
      <w:bookmarkEnd w:id="0"/>
      <w:r w:rsidRPr="0010144A">
        <w:t xml:space="preserve">Ю.Ю. </w:t>
      </w:r>
      <w:proofErr w:type="spellStart"/>
      <w:r w:rsidRPr="0010144A">
        <w:t>Пузанкова</w:t>
      </w:r>
      <w:proofErr w:type="spellEnd"/>
    </w:p>
    <w:p w:rsidR="005D206D" w:rsidRPr="0010144A" w:rsidRDefault="005D206D" w:rsidP="005D206D">
      <w:pPr>
        <w:pStyle w:val="ab"/>
        <w:spacing w:before="120" w:beforeAutospacing="0" w:after="120" w:afterAutospacing="0"/>
        <w:ind w:firstLine="709"/>
        <w:jc w:val="both"/>
        <w:rPr>
          <w:color w:val="FF0000"/>
        </w:rPr>
      </w:pPr>
    </w:p>
    <w:p w:rsidR="00BE5D6C" w:rsidRPr="0010144A" w:rsidRDefault="00BE5D6C" w:rsidP="005D206D">
      <w:pPr>
        <w:pStyle w:val="ab"/>
        <w:spacing w:before="120" w:beforeAutospacing="0" w:after="120" w:afterAutospacing="0"/>
        <w:ind w:firstLine="709"/>
        <w:jc w:val="both"/>
        <w:rPr>
          <w:rFonts w:eastAsia="Times New Roman"/>
        </w:rPr>
      </w:pPr>
    </w:p>
    <w:p w:rsidR="005D206D" w:rsidRPr="0010144A" w:rsidRDefault="005D206D" w:rsidP="005D206D">
      <w:pPr>
        <w:pStyle w:val="ab"/>
        <w:spacing w:before="120" w:beforeAutospacing="0" w:after="120" w:afterAutospacing="0"/>
        <w:ind w:firstLine="709"/>
        <w:jc w:val="both"/>
        <w:rPr>
          <w:rFonts w:eastAsia="Times New Roman"/>
        </w:rPr>
      </w:pPr>
    </w:p>
    <w:p w:rsidR="005D206D" w:rsidRPr="0010144A" w:rsidRDefault="005D206D" w:rsidP="005D206D">
      <w:pPr>
        <w:pStyle w:val="ab"/>
        <w:spacing w:before="120" w:beforeAutospacing="0" w:after="120" w:afterAutospacing="0"/>
        <w:ind w:firstLine="709"/>
        <w:jc w:val="both"/>
        <w:rPr>
          <w:rFonts w:eastAsia="Times New Roman"/>
        </w:rPr>
      </w:pPr>
    </w:p>
    <w:p w:rsidR="005D206D" w:rsidRPr="0010144A" w:rsidRDefault="005D206D" w:rsidP="005D206D">
      <w:pPr>
        <w:pStyle w:val="ab"/>
        <w:spacing w:before="120" w:beforeAutospacing="0" w:after="120" w:afterAutospacing="0"/>
        <w:ind w:firstLine="709"/>
        <w:jc w:val="both"/>
        <w:rPr>
          <w:rFonts w:eastAsia="Times New Roman"/>
        </w:rPr>
      </w:pPr>
    </w:p>
    <w:p w:rsidR="005D206D" w:rsidRPr="0010144A" w:rsidRDefault="005D206D" w:rsidP="005D206D">
      <w:pPr>
        <w:pStyle w:val="ab"/>
        <w:spacing w:before="120" w:beforeAutospacing="0" w:after="120" w:afterAutospacing="0"/>
        <w:ind w:firstLine="709"/>
        <w:jc w:val="both"/>
        <w:rPr>
          <w:rFonts w:eastAsia="Times New Roman"/>
        </w:rPr>
      </w:pPr>
    </w:p>
    <w:p w:rsidR="005D206D" w:rsidRPr="0010144A" w:rsidRDefault="005D206D" w:rsidP="005D206D">
      <w:pPr>
        <w:pStyle w:val="ab"/>
        <w:spacing w:before="120" w:beforeAutospacing="0" w:after="120" w:afterAutospacing="0"/>
        <w:ind w:firstLine="709"/>
        <w:jc w:val="both"/>
        <w:rPr>
          <w:rFonts w:eastAsia="Times New Roman"/>
        </w:rPr>
      </w:pPr>
    </w:p>
    <w:p w:rsidR="005D206D" w:rsidRPr="0010144A" w:rsidRDefault="005D206D" w:rsidP="005D206D">
      <w:pPr>
        <w:pStyle w:val="ab"/>
        <w:spacing w:before="120" w:beforeAutospacing="0" w:after="120" w:afterAutospacing="0"/>
        <w:jc w:val="both"/>
        <w:rPr>
          <w:rFonts w:eastAsia="Times New Roman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B20DBB" w:rsidRDefault="00B20DBB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5D206D" w:rsidRPr="0010144A" w:rsidRDefault="005D206D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  <w:r w:rsidRPr="0010144A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Лист ознакомления с должностным регламентом </w:t>
      </w:r>
    </w:p>
    <w:p w:rsidR="005D206D" w:rsidRPr="0010144A" w:rsidRDefault="005D206D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  <w:r w:rsidRPr="0010144A">
        <w:rPr>
          <w:rFonts w:eastAsia="Times New Roman"/>
          <w:color w:val="000000"/>
          <w:spacing w:val="-2"/>
          <w:sz w:val="24"/>
          <w:szCs w:val="24"/>
        </w:rPr>
        <w:t>ведущего специалиста-эксперта отдела анализа товарных и финансовых рынков</w:t>
      </w:r>
    </w:p>
    <w:p w:rsidR="005D206D" w:rsidRPr="0010144A" w:rsidRDefault="005D206D" w:rsidP="005D206D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  <w:r w:rsidRPr="0010144A">
        <w:rPr>
          <w:rFonts w:eastAsia="Times New Roman"/>
          <w:color w:val="000000"/>
          <w:spacing w:val="-2"/>
          <w:sz w:val="24"/>
          <w:szCs w:val="24"/>
        </w:rPr>
        <w:t xml:space="preserve"> Управления Федеральной антимонопольной службы по Челябинской области</w:t>
      </w:r>
    </w:p>
    <w:p w:rsidR="00BE5D6C" w:rsidRPr="0010144A" w:rsidRDefault="00BE5D6C" w:rsidP="00BE5D6C">
      <w:pPr>
        <w:spacing w:before="120" w:after="120"/>
        <w:rPr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16"/>
        <w:gridCol w:w="2040"/>
        <w:gridCol w:w="2040"/>
        <w:gridCol w:w="2040"/>
      </w:tblGrid>
      <w:tr w:rsidR="00BE5D6C" w:rsidRPr="0010144A" w:rsidTr="00FF3200">
        <w:trPr>
          <w:jc w:val="center"/>
        </w:trPr>
        <w:tc>
          <w:tcPr>
            <w:tcW w:w="562" w:type="dxa"/>
          </w:tcPr>
          <w:p w:rsidR="00BE5D6C" w:rsidRPr="0010144A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10144A">
              <w:rPr>
                <w:b/>
                <w:sz w:val="24"/>
                <w:szCs w:val="24"/>
              </w:rPr>
              <w:t>№</w:t>
            </w:r>
          </w:p>
          <w:p w:rsidR="00BE5D6C" w:rsidRPr="0010144A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10144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BE5D6C" w:rsidRPr="0010144A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10144A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</w:tcPr>
          <w:p w:rsidR="00BE5D6C" w:rsidRPr="0010144A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10144A">
              <w:rPr>
                <w:b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BE5D6C" w:rsidRPr="0010144A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10144A">
              <w:rPr>
                <w:b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BE5D6C" w:rsidRPr="0010144A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10144A">
              <w:rPr>
                <w:b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BE5D6C" w:rsidRPr="0010144A" w:rsidTr="00FF3200">
        <w:trPr>
          <w:jc w:val="center"/>
        </w:trPr>
        <w:tc>
          <w:tcPr>
            <w:tcW w:w="562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10144A" w:rsidTr="00FF3200">
        <w:trPr>
          <w:jc w:val="center"/>
        </w:trPr>
        <w:tc>
          <w:tcPr>
            <w:tcW w:w="562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10144A" w:rsidTr="00FF3200">
        <w:trPr>
          <w:jc w:val="center"/>
        </w:trPr>
        <w:tc>
          <w:tcPr>
            <w:tcW w:w="562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10144A" w:rsidTr="00FF3200">
        <w:trPr>
          <w:jc w:val="center"/>
        </w:trPr>
        <w:tc>
          <w:tcPr>
            <w:tcW w:w="562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10144A" w:rsidTr="00FF3200">
        <w:trPr>
          <w:jc w:val="center"/>
        </w:trPr>
        <w:tc>
          <w:tcPr>
            <w:tcW w:w="562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10144A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D206D" w:rsidRPr="0010144A" w:rsidTr="00FF3200">
        <w:trPr>
          <w:jc w:val="center"/>
        </w:trPr>
        <w:tc>
          <w:tcPr>
            <w:tcW w:w="562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5D206D" w:rsidRPr="0010144A" w:rsidRDefault="005D206D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FF5347" w:rsidRPr="0010144A" w:rsidRDefault="00FF5347" w:rsidP="008D2B31">
      <w:pPr>
        <w:shd w:val="clear" w:color="auto" w:fill="FFFFFF"/>
        <w:spacing w:before="120" w:after="120"/>
        <w:ind w:left="426" w:right="32" w:firstLine="590"/>
        <w:jc w:val="both"/>
        <w:rPr>
          <w:rFonts w:eastAsia="Times New Roman"/>
          <w:color w:val="000000"/>
          <w:sz w:val="24"/>
          <w:szCs w:val="24"/>
        </w:rPr>
      </w:pPr>
    </w:p>
    <w:p w:rsidR="00FF5347" w:rsidRPr="0010144A" w:rsidRDefault="00FF5347" w:rsidP="00FC5D51">
      <w:pPr>
        <w:shd w:val="clear" w:color="auto" w:fill="FFFFFF"/>
        <w:spacing w:before="120" w:after="120"/>
        <w:ind w:left="426" w:right="32"/>
        <w:jc w:val="center"/>
        <w:rPr>
          <w:rFonts w:eastAsia="Times New Roman"/>
          <w:color w:val="000000"/>
          <w:sz w:val="24"/>
          <w:szCs w:val="24"/>
        </w:rPr>
      </w:pPr>
    </w:p>
    <w:p w:rsidR="0089682D" w:rsidRPr="0010144A" w:rsidRDefault="0089682D" w:rsidP="00FC5D51">
      <w:pPr>
        <w:spacing w:before="120" w:after="120"/>
        <w:ind w:left="426" w:right="32"/>
        <w:rPr>
          <w:sz w:val="24"/>
          <w:szCs w:val="24"/>
        </w:rPr>
      </w:pPr>
    </w:p>
    <w:sectPr w:rsidR="0089682D" w:rsidRPr="0010144A" w:rsidSect="00F07429">
      <w:footerReference w:type="default" r:id="rId7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0D" w:rsidRDefault="0009550D" w:rsidP="006F3815">
      <w:r>
        <w:separator/>
      </w:r>
    </w:p>
  </w:endnote>
  <w:endnote w:type="continuationSeparator" w:id="0">
    <w:p w:rsidR="0009550D" w:rsidRDefault="0009550D" w:rsidP="006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87653"/>
      <w:docPartObj>
        <w:docPartGallery w:val="Page Numbers (Bottom of Page)"/>
        <w:docPartUnique/>
      </w:docPartObj>
    </w:sdtPr>
    <w:sdtEndPr/>
    <w:sdtContent>
      <w:p w:rsidR="006F3815" w:rsidRDefault="003F0674">
        <w:pPr>
          <w:pStyle w:val="a9"/>
          <w:jc w:val="right"/>
        </w:pPr>
        <w:r>
          <w:fldChar w:fldCharType="begin"/>
        </w:r>
        <w:r w:rsidR="006F3815">
          <w:instrText>PAGE   \* MERGEFORMAT</w:instrText>
        </w:r>
        <w:r>
          <w:fldChar w:fldCharType="separate"/>
        </w:r>
        <w:r w:rsidR="00B20DBB">
          <w:rPr>
            <w:noProof/>
          </w:rPr>
          <w:t>11</w:t>
        </w:r>
        <w:r>
          <w:fldChar w:fldCharType="end"/>
        </w:r>
      </w:p>
    </w:sdtContent>
  </w:sdt>
  <w:p w:rsidR="006F3815" w:rsidRDefault="006F3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0D" w:rsidRDefault="0009550D" w:rsidP="006F3815">
      <w:r>
        <w:separator/>
      </w:r>
    </w:p>
  </w:footnote>
  <w:footnote w:type="continuationSeparator" w:id="0">
    <w:p w:rsidR="0009550D" w:rsidRDefault="0009550D" w:rsidP="006F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9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2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C173B"/>
    <w:multiLevelType w:val="singleLevel"/>
    <w:tmpl w:val="1AF477E8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4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5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8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8"/>
  </w:num>
  <w:num w:numId="15">
    <w:abstractNumId w:val="20"/>
  </w:num>
  <w:num w:numId="16">
    <w:abstractNumId w:val="18"/>
  </w:num>
  <w:num w:numId="17">
    <w:abstractNumId w:val="14"/>
  </w:num>
  <w:num w:numId="18">
    <w:abstractNumId w:val="39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B60"/>
    <w:rsid w:val="00000ED4"/>
    <w:rsid w:val="00033F04"/>
    <w:rsid w:val="00043A33"/>
    <w:rsid w:val="00043C36"/>
    <w:rsid w:val="000501BD"/>
    <w:rsid w:val="00074BC5"/>
    <w:rsid w:val="00077D7E"/>
    <w:rsid w:val="0009550D"/>
    <w:rsid w:val="00096EF8"/>
    <w:rsid w:val="000A7ED4"/>
    <w:rsid w:val="000D4BD0"/>
    <w:rsid w:val="0010144A"/>
    <w:rsid w:val="001B2520"/>
    <w:rsid w:val="001D70D4"/>
    <w:rsid w:val="001E18EE"/>
    <w:rsid w:val="001E5D08"/>
    <w:rsid w:val="0025699F"/>
    <w:rsid w:val="0027342C"/>
    <w:rsid w:val="002A46DA"/>
    <w:rsid w:val="002B52CA"/>
    <w:rsid w:val="002D7989"/>
    <w:rsid w:val="002E0681"/>
    <w:rsid w:val="002E2E36"/>
    <w:rsid w:val="002E422B"/>
    <w:rsid w:val="002F1CAB"/>
    <w:rsid w:val="00330E3F"/>
    <w:rsid w:val="00334118"/>
    <w:rsid w:val="00335915"/>
    <w:rsid w:val="00387C81"/>
    <w:rsid w:val="003A767B"/>
    <w:rsid w:val="003C5A95"/>
    <w:rsid w:val="003F0674"/>
    <w:rsid w:val="003F6717"/>
    <w:rsid w:val="0044278E"/>
    <w:rsid w:val="00446B7D"/>
    <w:rsid w:val="0046365E"/>
    <w:rsid w:val="004D0669"/>
    <w:rsid w:val="004E4187"/>
    <w:rsid w:val="005246FD"/>
    <w:rsid w:val="00537BDA"/>
    <w:rsid w:val="005408E6"/>
    <w:rsid w:val="005D206D"/>
    <w:rsid w:val="00602C25"/>
    <w:rsid w:val="0060325D"/>
    <w:rsid w:val="006121DD"/>
    <w:rsid w:val="00612203"/>
    <w:rsid w:val="00690F4B"/>
    <w:rsid w:val="00696EB4"/>
    <w:rsid w:val="006B0122"/>
    <w:rsid w:val="006B393A"/>
    <w:rsid w:val="006C1D1F"/>
    <w:rsid w:val="006C5B28"/>
    <w:rsid w:val="006F3815"/>
    <w:rsid w:val="006F3DCA"/>
    <w:rsid w:val="00711956"/>
    <w:rsid w:val="007359EA"/>
    <w:rsid w:val="0074763A"/>
    <w:rsid w:val="007806DE"/>
    <w:rsid w:val="007A505D"/>
    <w:rsid w:val="007C6030"/>
    <w:rsid w:val="007C61DA"/>
    <w:rsid w:val="007D01A5"/>
    <w:rsid w:val="007E67B9"/>
    <w:rsid w:val="00806830"/>
    <w:rsid w:val="00837AF3"/>
    <w:rsid w:val="0084455D"/>
    <w:rsid w:val="00864D0B"/>
    <w:rsid w:val="00872B23"/>
    <w:rsid w:val="008755C2"/>
    <w:rsid w:val="0089682D"/>
    <w:rsid w:val="008A5933"/>
    <w:rsid w:val="008B2D55"/>
    <w:rsid w:val="008D2B31"/>
    <w:rsid w:val="009201F5"/>
    <w:rsid w:val="00995591"/>
    <w:rsid w:val="00996BBA"/>
    <w:rsid w:val="009A2D32"/>
    <w:rsid w:val="009B16D8"/>
    <w:rsid w:val="009B1FC8"/>
    <w:rsid w:val="009B55A2"/>
    <w:rsid w:val="009B62AA"/>
    <w:rsid w:val="009E1A84"/>
    <w:rsid w:val="009E5704"/>
    <w:rsid w:val="009F5D19"/>
    <w:rsid w:val="00A2251E"/>
    <w:rsid w:val="00A453E6"/>
    <w:rsid w:val="00A66430"/>
    <w:rsid w:val="00A917C5"/>
    <w:rsid w:val="00A93D69"/>
    <w:rsid w:val="00AB2FAD"/>
    <w:rsid w:val="00AD48BC"/>
    <w:rsid w:val="00AF0AF9"/>
    <w:rsid w:val="00B00C60"/>
    <w:rsid w:val="00B20DBB"/>
    <w:rsid w:val="00B24B4C"/>
    <w:rsid w:val="00B35C4E"/>
    <w:rsid w:val="00B3667A"/>
    <w:rsid w:val="00B61D29"/>
    <w:rsid w:val="00B8541A"/>
    <w:rsid w:val="00BA66D3"/>
    <w:rsid w:val="00BE5D6C"/>
    <w:rsid w:val="00BF27F7"/>
    <w:rsid w:val="00C10CD6"/>
    <w:rsid w:val="00C11BCA"/>
    <w:rsid w:val="00C12724"/>
    <w:rsid w:val="00C17121"/>
    <w:rsid w:val="00C4652D"/>
    <w:rsid w:val="00C61AD5"/>
    <w:rsid w:val="00C62704"/>
    <w:rsid w:val="00C85A00"/>
    <w:rsid w:val="00CA05C1"/>
    <w:rsid w:val="00CB074A"/>
    <w:rsid w:val="00CD1B60"/>
    <w:rsid w:val="00CD4AA1"/>
    <w:rsid w:val="00CE61C9"/>
    <w:rsid w:val="00D0065A"/>
    <w:rsid w:val="00D1196D"/>
    <w:rsid w:val="00D322DF"/>
    <w:rsid w:val="00D61242"/>
    <w:rsid w:val="00D854F9"/>
    <w:rsid w:val="00DB63A9"/>
    <w:rsid w:val="00DC1E23"/>
    <w:rsid w:val="00DE37BF"/>
    <w:rsid w:val="00DE5396"/>
    <w:rsid w:val="00DF134A"/>
    <w:rsid w:val="00DF6151"/>
    <w:rsid w:val="00E3563E"/>
    <w:rsid w:val="00E4491A"/>
    <w:rsid w:val="00E816DF"/>
    <w:rsid w:val="00E82498"/>
    <w:rsid w:val="00E84071"/>
    <w:rsid w:val="00E93CFB"/>
    <w:rsid w:val="00E977FE"/>
    <w:rsid w:val="00EB2439"/>
    <w:rsid w:val="00EC0A0F"/>
    <w:rsid w:val="00EC2523"/>
    <w:rsid w:val="00EE5AF6"/>
    <w:rsid w:val="00EE7682"/>
    <w:rsid w:val="00F07429"/>
    <w:rsid w:val="00F10E8F"/>
    <w:rsid w:val="00F63C7F"/>
    <w:rsid w:val="00F911DD"/>
    <w:rsid w:val="00FA6822"/>
    <w:rsid w:val="00FC5D51"/>
    <w:rsid w:val="00FE474F"/>
    <w:rsid w:val="00FE64F2"/>
    <w:rsid w:val="00FF166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0B7FAD-D409-4741-BEA3-07111099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2E422B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e">
    <w:name w:val="Текст сноски Знак"/>
    <w:basedOn w:val="a0"/>
    <w:link w:val="ad"/>
    <w:rsid w:val="002E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rsid w:val="003F6717"/>
    <w:pPr>
      <w:widowControl/>
      <w:suppressAutoHyphens/>
      <w:autoSpaceDE/>
      <w:autoSpaceDN/>
      <w:adjustRightInd/>
      <w:spacing w:after="80"/>
      <w:ind w:left="360"/>
      <w:jc w:val="both"/>
    </w:pPr>
    <w:rPr>
      <w:rFonts w:eastAsia="Times New Roman"/>
      <w:bCs/>
      <w:sz w:val="26"/>
      <w:szCs w:val="26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F6717"/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paragraph" w:customStyle="1" w:styleId="ConsNormal">
    <w:name w:val="ConsNormal"/>
    <w:rsid w:val="0010144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14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Дмитрий Сергеевич</dc:creator>
  <cp:lastModifiedBy>Наталья Юрьевна Педко</cp:lastModifiedBy>
  <cp:revision>44</cp:revision>
  <cp:lastPrinted>2021-10-18T08:51:00Z</cp:lastPrinted>
  <dcterms:created xsi:type="dcterms:W3CDTF">2018-02-20T15:29:00Z</dcterms:created>
  <dcterms:modified xsi:type="dcterms:W3CDTF">2021-10-18T11:17:00Z</dcterms:modified>
</cp:coreProperties>
</file>